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1FF79" w14:textId="77777777" w:rsidR="002B2991" w:rsidRPr="002B2991" w:rsidRDefault="002B2991" w:rsidP="002B2991">
      <w:pPr>
        <w:jc w:val="center"/>
        <w:rPr>
          <w:rFonts w:ascii="Avenir Next" w:hAnsi="Avenir Next"/>
          <w:b/>
          <w:bCs/>
          <w:color w:val="000000"/>
          <w:lang w:val="en-GB"/>
        </w:rPr>
      </w:pPr>
      <w:r>
        <w:rPr>
          <w:rFonts w:ascii="Avenir Next" w:hAnsi="Avenir Next"/>
          <w:b/>
          <w:bCs/>
          <w:color w:val="000000"/>
        </w:rPr>
        <w:t xml:space="preserve">Марка </w:t>
      </w:r>
      <w:r>
        <w:rPr>
          <w:rFonts w:ascii="Avenir Next" w:hAnsi="Avenir Next"/>
          <w:b/>
          <w:bCs/>
          <w:color w:val="000000"/>
          <w:lang w:val="en-GB"/>
        </w:rPr>
        <w:t xml:space="preserve">Zenith </w:t>
      </w:r>
      <w:r>
        <w:rPr>
          <w:rFonts w:ascii="Avenir Next" w:hAnsi="Avenir Next"/>
          <w:b/>
          <w:bCs/>
          <w:color w:val="000000"/>
        </w:rPr>
        <w:t xml:space="preserve">и аукционный дом </w:t>
      </w:r>
      <w:r>
        <w:rPr>
          <w:rFonts w:ascii="Avenir Next" w:hAnsi="Avenir Next"/>
          <w:b/>
          <w:bCs/>
          <w:color w:val="000000"/>
          <w:lang w:val="en-GB"/>
        </w:rPr>
        <w:t xml:space="preserve">Phillips </w:t>
      </w:r>
      <w:r>
        <w:rPr>
          <w:rFonts w:ascii="Avenir Next" w:hAnsi="Avenir Next"/>
          <w:b/>
          <w:bCs/>
          <w:color w:val="000000"/>
        </w:rPr>
        <w:t xml:space="preserve">объединились для создания единственного экземпляра хронографа </w:t>
      </w:r>
      <w:r>
        <w:rPr>
          <w:rFonts w:ascii="Avenir Next" w:hAnsi="Avenir Next"/>
          <w:b/>
          <w:bCs/>
          <w:color w:val="000000"/>
          <w:lang w:val="en-GB"/>
        </w:rPr>
        <w:t xml:space="preserve">El Primero </w:t>
      </w:r>
      <w:r>
        <w:rPr>
          <w:rFonts w:ascii="Avenir Next" w:hAnsi="Avenir Next"/>
          <w:b/>
          <w:bCs/>
          <w:color w:val="000000"/>
        </w:rPr>
        <w:t xml:space="preserve">из платины, который будет выставлен на женевском часовом аукционе </w:t>
      </w:r>
      <w:r>
        <w:rPr>
          <w:rFonts w:ascii="Avenir Next" w:hAnsi="Avenir Next"/>
          <w:b/>
          <w:bCs/>
          <w:color w:val="000000"/>
          <w:lang w:val="en-GB"/>
        </w:rPr>
        <w:t>Phillips</w:t>
      </w:r>
      <w:r w:rsidRPr="002B2991">
        <w:rPr>
          <w:rFonts w:ascii="Avenir Next" w:hAnsi="Avenir Next"/>
          <w:b/>
          <w:bCs/>
          <w:color w:val="000000"/>
          <w:lang w:val="en-GB"/>
        </w:rPr>
        <w:t>’ The Geneva Watch Auction X.</w:t>
      </w:r>
    </w:p>
    <w:p w14:paraId="0DB9D145" w14:textId="77777777" w:rsidR="00886E65" w:rsidRPr="00535CB7" w:rsidRDefault="00886E65" w:rsidP="00886E65">
      <w:pPr>
        <w:jc w:val="both"/>
        <w:rPr>
          <w:rFonts w:ascii="Avenir Next" w:hAnsi="Avenir Next" w:cstheme="majorHAnsi"/>
          <w:b/>
          <w:bCs/>
          <w:color w:val="000000" w:themeColor="text1"/>
          <w:sz w:val="14"/>
          <w:szCs w:val="14"/>
        </w:rPr>
      </w:pPr>
    </w:p>
    <w:p w14:paraId="06241739" w14:textId="77777777" w:rsidR="004423AC" w:rsidRDefault="00886E65" w:rsidP="00886E65">
      <w:pPr>
        <w:jc w:val="both"/>
        <w:rPr>
          <w:rFonts w:asciiTheme="minorHAnsi" w:hAnsiTheme="minorHAnsi" w:cstheme="majorHAnsi"/>
          <w:b/>
          <w:bCs/>
          <w:color w:val="000000" w:themeColor="text1"/>
          <w:sz w:val="18"/>
          <w:szCs w:val="18"/>
        </w:rPr>
      </w:pPr>
      <w:r>
        <w:rPr>
          <w:rFonts w:ascii="Avenir Next" w:hAnsi="Avenir Next" w:cstheme="majorHAnsi"/>
          <w:color w:val="000000" w:themeColor="text1"/>
          <w:sz w:val="18"/>
        </w:rPr>
        <w:t>Созданная в честь 50-летия хронографа El Primero марки Zenith в дизайне, специально разработанном аукционным домом Phillips in Association with Bacs &amp; Russo, эта уникальная модель будет выставлена на женевском аукционе 9–10 ноября 2019 года. Вырученные за памятный экземпляр средства будут направлены швейцарской некоммерческой организации Zoe4Life, одного из международных фондов по борьбе с онкологическими заболеваниями у детей. Это мероприятие в честь беспрецедентной модели станет завершающим в мировом турне 2019-го года по 5 континентам Zenith El Primero 50</w:t>
      </w:r>
      <w:r>
        <w:rPr>
          <w:rFonts w:ascii="Avenir Next" w:hAnsi="Avenir Next" w:cstheme="majorHAnsi"/>
          <w:color w:val="000000" w:themeColor="text1"/>
          <w:sz w:val="18"/>
          <w:vertAlign w:val="superscript"/>
        </w:rPr>
        <w:t>th</w:t>
      </w:r>
      <w:r>
        <w:rPr>
          <w:rFonts w:ascii="Avenir Next" w:hAnsi="Avenir Next" w:cstheme="majorHAnsi"/>
          <w:color w:val="000000" w:themeColor="text1"/>
          <w:sz w:val="18"/>
        </w:rPr>
        <w:t> Anniversary World Tour, организованном в честь первого в часовой истории автоматического хронографа марки Zenith, появившегося в 1969 году</w:t>
      </w:r>
    </w:p>
    <w:p w14:paraId="394897F0" w14:textId="77777777" w:rsidR="00886E65" w:rsidRPr="00535CB7" w:rsidRDefault="00886E65" w:rsidP="00886E65">
      <w:pPr>
        <w:pStyle w:val="BodyText"/>
        <w:jc w:val="both"/>
        <w:rPr>
          <w:rFonts w:asciiTheme="minorHAnsi" w:hAnsiTheme="minorHAnsi" w:cstheme="majorHAnsi"/>
          <w:kern w:val="2"/>
          <w:sz w:val="12"/>
          <w:szCs w:val="16"/>
        </w:rPr>
      </w:pPr>
    </w:p>
    <w:p w14:paraId="29B28D5B" w14:textId="7694D634" w:rsidR="00B1531D" w:rsidRPr="00886E65" w:rsidRDefault="0073126E" w:rsidP="00886E65">
      <w:pPr>
        <w:pStyle w:val="BodyText"/>
        <w:jc w:val="both"/>
        <w:rPr>
          <w:rFonts w:ascii="Avenir Next" w:hAnsi="Avenir Next" w:cstheme="majorHAnsi"/>
          <w:kern w:val="2"/>
          <w:sz w:val="18"/>
          <w:szCs w:val="18"/>
        </w:rPr>
      </w:pPr>
      <w:r>
        <w:rPr>
          <w:rFonts w:ascii="Avenir Next" w:hAnsi="Avenir Next" w:cstheme="majorHAnsi"/>
          <w:sz w:val="18"/>
        </w:rPr>
        <w:t>Женева, Швейцария – 1 октября 2019 г.</w:t>
      </w:r>
      <w:r>
        <w:rPr>
          <w:rFonts w:ascii="Avenir Next" w:hAnsi="Avenir Next" w:cstheme="majorHAnsi"/>
          <w:color w:val="FF0000"/>
          <w:sz w:val="18"/>
        </w:rPr>
        <w:t xml:space="preserve"> </w:t>
      </w:r>
      <w:r>
        <w:rPr>
          <w:rFonts w:ascii="Avenir Next" w:hAnsi="Avenir Next" w:cstheme="majorHAnsi"/>
          <w:sz w:val="18"/>
        </w:rPr>
        <w:t>– марка Zenith завершает год чествования 50-летнего юбилея хронографа El Primero сногсшибательным событием. 8 ноября 2019 года в Женеве по случаю завершения юбилейного тура Anniversary World Tour, марка Zenith в сотрудничестве с аукционным домом Phillips in Association with Bacs &amp; Russo представит публике уникальные беспрецедентные часы из платины, которые произведут фурор среди коллекционеров и ценителей хронографа El Primero.</w:t>
      </w:r>
    </w:p>
    <w:p w14:paraId="6D8A197F" w14:textId="77777777" w:rsidR="00322D2D" w:rsidRPr="00535CB7" w:rsidRDefault="00322D2D" w:rsidP="00886E65">
      <w:pPr>
        <w:pStyle w:val="BodyText"/>
        <w:jc w:val="both"/>
        <w:rPr>
          <w:rFonts w:ascii="Avenir Next" w:hAnsi="Avenir Next" w:cstheme="majorHAnsi"/>
          <w:kern w:val="2"/>
          <w:sz w:val="12"/>
          <w:szCs w:val="16"/>
        </w:rPr>
      </w:pPr>
    </w:p>
    <w:p w14:paraId="3C8F578B" w14:textId="3520009B" w:rsidR="002C1855" w:rsidRPr="00886E65" w:rsidRDefault="00F008B6" w:rsidP="00886E65">
      <w:pPr>
        <w:pStyle w:val="BodyText"/>
        <w:jc w:val="both"/>
        <w:rPr>
          <w:rFonts w:ascii="Avenir Next" w:hAnsi="Avenir Next" w:cstheme="majorHAnsi"/>
          <w:kern w:val="2"/>
          <w:sz w:val="18"/>
          <w:szCs w:val="18"/>
        </w:rPr>
      </w:pPr>
      <w:r>
        <w:rPr>
          <w:rFonts w:ascii="Avenir Next" w:hAnsi="Avenir Next" w:cstheme="majorHAnsi"/>
          <w:sz w:val="18"/>
        </w:rPr>
        <w:t>Среди остальных интереснейших и исторически значимых коллекционных моделей часов на женевском часовом аукционе: X, который пройдет 9 и 10 ноября 2019 года в женевском отеле La Réserve под руководством аукционного дома Phillips in Association with Bacs &amp; Russo, одна модель безусловно вызовет неподдельный интерес: единственный экземпляр хронографа Zenith El Primero из платины.</w:t>
      </w:r>
    </w:p>
    <w:p w14:paraId="3D1E8EDE" w14:textId="77777777" w:rsidR="002C1855" w:rsidRPr="00535CB7" w:rsidRDefault="002C1855" w:rsidP="00886E65">
      <w:pPr>
        <w:pStyle w:val="BodyText"/>
        <w:jc w:val="both"/>
        <w:rPr>
          <w:rFonts w:ascii="Avenir Next" w:hAnsi="Avenir Next" w:cstheme="majorHAnsi"/>
          <w:kern w:val="2"/>
          <w:sz w:val="12"/>
          <w:szCs w:val="16"/>
        </w:rPr>
      </w:pPr>
    </w:p>
    <w:p w14:paraId="6D90495D" w14:textId="16BA3C22" w:rsidR="00322D2D" w:rsidRPr="00886E65" w:rsidRDefault="0078415A" w:rsidP="00886E65">
      <w:pPr>
        <w:pStyle w:val="BodyText"/>
        <w:jc w:val="both"/>
        <w:rPr>
          <w:rFonts w:ascii="Avenir Next" w:hAnsi="Avenir Next" w:cstheme="majorHAnsi"/>
          <w:kern w:val="2"/>
          <w:sz w:val="18"/>
          <w:szCs w:val="18"/>
        </w:rPr>
      </w:pPr>
      <w:r>
        <w:rPr>
          <w:rFonts w:ascii="Avenir Next" w:hAnsi="Avenir Next" w:cstheme="majorHAnsi"/>
          <w:sz w:val="18"/>
        </w:rPr>
        <w:t>Учитывая уникальный характер модели, отличающий ее от хронографов других марок, эти часы особенные вдвойне. Результат совместного творчества аукционного дома Phillips in Association with Bacs &amp; Russo, впервые примерившего на себя роль часового дизайнера, и марки Zenith, эти уникальные часы чествуют изобретение 50 лет назад часов El Primero – первого в мире автоматического хронографа – посредством потрясающего преображения модели A384. Специально для этого единственного экземпляра и впервые для часов коллекции El Primero в качестве материала изготовления была выбрана платина PT 950.</w:t>
      </w:r>
    </w:p>
    <w:p w14:paraId="76592304" w14:textId="77777777" w:rsidR="00322D2D" w:rsidRPr="00535CB7" w:rsidRDefault="00322D2D" w:rsidP="00886E65">
      <w:pPr>
        <w:pStyle w:val="BodyText"/>
        <w:jc w:val="both"/>
        <w:rPr>
          <w:rFonts w:ascii="Avenir Next" w:hAnsi="Avenir Next" w:cstheme="majorHAnsi"/>
          <w:kern w:val="2"/>
          <w:sz w:val="12"/>
          <w:szCs w:val="16"/>
        </w:rPr>
      </w:pPr>
    </w:p>
    <w:p w14:paraId="0E02D99D" w14:textId="1638A7F3" w:rsidR="005F05AE" w:rsidRPr="00886E65" w:rsidRDefault="00D9396E" w:rsidP="00886E65">
      <w:pPr>
        <w:pStyle w:val="BodyText"/>
        <w:jc w:val="both"/>
        <w:rPr>
          <w:rFonts w:ascii="Avenir Next" w:hAnsi="Avenir Next" w:cstheme="majorHAnsi"/>
          <w:kern w:val="2"/>
          <w:sz w:val="18"/>
          <w:szCs w:val="18"/>
        </w:rPr>
      </w:pPr>
      <w:r>
        <w:rPr>
          <w:rFonts w:ascii="Avenir Next" w:hAnsi="Avenir Next" w:cstheme="majorHAnsi"/>
          <w:sz w:val="18"/>
        </w:rPr>
        <w:t>Еще одно новшество для марки Zenith – уникальный драгоценный циферблат в винтажном стиле из лазурита, ярко-синего камня с золотыми отблесками. Ремешок из телячьей кожи подчеркивает элегантную простоту модели. В качестве подтверждения испытанных временем надежности и прочности хронографов этой коллекции модель имеет специальную 50-летнюю международную гарантию. Притягивающая взгляды модель, бесспорно, завоюет симпатии знатоков, любителей и коллекционеров.</w:t>
      </w:r>
    </w:p>
    <w:p w14:paraId="168FE5C1" w14:textId="77777777" w:rsidR="00886E65" w:rsidRPr="00535CB7" w:rsidRDefault="00886E65" w:rsidP="00886E65">
      <w:pPr>
        <w:pStyle w:val="BodyText"/>
        <w:jc w:val="both"/>
        <w:rPr>
          <w:rFonts w:ascii="Avenir Next" w:hAnsi="Avenir Next" w:cstheme="majorHAnsi"/>
          <w:kern w:val="2"/>
          <w:sz w:val="12"/>
          <w:szCs w:val="16"/>
        </w:rPr>
      </w:pPr>
    </w:p>
    <w:p w14:paraId="2AC56EF7" w14:textId="1E630805" w:rsidR="00940C3C" w:rsidRPr="00886E65" w:rsidRDefault="00940C3C" w:rsidP="00886E65">
      <w:pPr>
        <w:jc w:val="both"/>
        <w:rPr>
          <w:rFonts w:ascii="Avenir Next" w:eastAsia="Arial" w:hAnsi="Avenir Next" w:cstheme="majorHAnsi"/>
          <w:kern w:val="2"/>
          <w:sz w:val="18"/>
          <w:szCs w:val="18"/>
          <w:lang w:eastAsia="en-US"/>
        </w:rPr>
      </w:pPr>
      <w:r>
        <w:rPr>
          <w:rFonts w:ascii="Avenir Next" w:eastAsia="Arial" w:hAnsi="Avenir Next" w:cstheme="majorHAnsi"/>
          <w:sz w:val="18"/>
        </w:rPr>
        <w:t>«Это будет единственный в истории хронограф El Primero из платины», – обещает генеральный директор Zenith Жюльен Торнар. И добавляет: «Новая модель – только дополнение к коллекции, так мы хотим отдать дань настоящему прорыву в часовом производстве в отношении точности измерения времени».</w:t>
      </w:r>
    </w:p>
    <w:p w14:paraId="733ECF25" w14:textId="77777777" w:rsidR="00B1531D" w:rsidRPr="00535CB7" w:rsidRDefault="00B1531D" w:rsidP="00886E65">
      <w:pPr>
        <w:pStyle w:val="BodyText"/>
        <w:jc w:val="both"/>
        <w:rPr>
          <w:rFonts w:ascii="Avenir Next" w:hAnsi="Avenir Next" w:cstheme="majorHAnsi"/>
          <w:kern w:val="2"/>
          <w:sz w:val="12"/>
          <w:szCs w:val="16"/>
        </w:rPr>
      </w:pPr>
    </w:p>
    <w:p w14:paraId="4C964E22" w14:textId="523EEC54" w:rsidR="006A1DE2" w:rsidRPr="00886E65" w:rsidRDefault="0078415A" w:rsidP="00886E65">
      <w:pPr>
        <w:jc w:val="both"/>
        <w:rPr>
          <w:rFonts w:ascii="Avenir Next" w:hAnsi="Avenir Next" w:cstheme="majorHAnsi"/>
          <w:color w:val="000000"/>
          <w:sz w:val="18"/>
          <w:szCs w:val="18"/>
        </w:rPr>
      </w:pPr>
      <w:r>
        <w:rPr>
          <w:rFonts w:ascii="Avenir Next" w:hAnsi="Avenir Next" w:cstheme="majorHAnsi"/>
          <w:sz w:val="18"/>
        </w:rPr>
        <w:t>«Я испытал настоящее удовольствие, работая со специалистами Phillips и Zenith над созданием уникального произведения, креативного и современного, раздвигая при этом границы возможного, но неизменно следуя традициям», – говорит Орель Бакс, старший консультант Bacs &amp; Russo. И добавляет: «Результат вполне соответствует прототипу, хронографу El Primero, как краеугольному камню часового искусства».</w:t>
      </w:r>
      <w:r>
        <w:rPr>
          <w:rFonts w:ascii="Avenir Next" w:hAnsi="Avenir Next" w:cstheme="majorHAnsi"/>
          <w:color w:val="000000" w:themeColor="text1"/>
          <w:sz w:val="18"/>
        </w:rPr>
        <w:t xml:space="preserve"> </w:t>
      </w:r>
      <w:r>
        <w:rPr>
          <w:rFonts w:ascii="Avenir Next" w:hAnsi="Avenir Next" w:cstheme="majorHAnsi"/>
          <w:sz w:val="18"/>
        </w:rPr>
        <w:t xml:space="preserve">И тем более отрадно, что </w:t>
      </w:r>
      <w:r>
        <w:rPr>
          <w:rFonts w:ascii="Avenir Next" w:hAnsi="Avenir Next" w:cstheme="majorHAnsi"/>
          <w:color w:val="000000" w:themeColor="text1"/>
          <w:sz w:val="18"/>
        </w:rPr>
        <w:t>вырученные за памятный экземпляр средства будут переданы швейцарской некоммерческой организации Zoe4Life, одного из международных фондов по борьбе с онкологическими заболеваниями у детей.</w:t>
      </w:r>
    </w:p>
    <w:p w14:paraId="7E0F0D07" w14:textId="77777777" w:rsidR="00B1531D" w:rsidRPr="00535CB7" w:rsidRDefault="00B1531D" w:rsidP="00886E65">
      <w:pPr>
        <w:pStyle w:val="BodyText"/>
        <w:jc w:val="both"/>
        <w:rPr>
          <w:rFonts w:ascii="Avenir Next" w:hAnsi="Avenir Next" w:cstheme="majorHAnsi"/>
          <w:kern w:val="2"/>
          <w:sz w:val="12"/>
          <w:szCs w:val="16"/>
        </w:rPr>
      </w:pPr>
    </w:p>
    <w:p w14:paraId="65141962" w14:textId="2A056759" w:rsidR="00886E65" w:rsidRPr="00535CB7" w:rsidRDefault="00940C3C" w:rsidP="00886E65">
      <w:pPr>
        <w:pStyle w:val="BodyText"/>
        <w:jc w:val="both"/>
        <w:rPr>
          <w:rFonts w:asciiTheme="minorHAnsi" w:hAnsiTheme="minorHAnsi" w:cstheme="majorHAnsi"/>
          <w:kern w:val="2"/>
          <w:sz w:val="18"/>
          <w:szCs w:val="18"/>
        </w:rPr>
      </w:pPr>
      <w:r>
        <w:rPr>
          <w:rFonts w:ascii="Avenir Next" w:hAnsi="Avenir Next" w:cstheme="majorHAnsi"/>
          <w:sz w:val="18"/>
        </w:rPr>
        <w:t>Платиновый хронограф El Primero будет представлен накануне аукциона на специальном мероприятии 8 ноября в отеле La Rèserve в Женеве в завершение мирового турне El Primero 50</w:t>
      </w:r>
      <w:r>
        <w:rPr>
          <w:rFonts w:ascii="Avenir Next" w:hAnsi="Avenir Next" w:cstheme="majorHAnsi"/>
          <w:sz w:val="18"/>
          <w:vertAlign w:val="superscript"/>
        </w:rPr>
        <w:t>th</w:t>
      </w:r>
      <w:r>
        <w:rPr>
          <w:rFonts w:ascii="Avenir Next" w:hAnsi="Avenir Next" w:cstheme="majorHAnsi"/>
          <w:sz w:val="18"/>
        </w:rPr>
        <w:t xml:space="preserve"> Anniversary World Tour 2019-го года по 5 континентам, организованного в честь первого в часовой истории автоматического хронографа марки Zenith, появившегося в 1969 году. </w:t>
      </w:r>
    </w:p>
    <w:p w14:paraId="759DBEBC" w14:textId="2AEE796F" w:rsidR="00886E65" w:rsidRDefault="004423AC" w:rsidP="00535CB7">
      <w:pPr>
        <w:rPr>
          <w:rFonts w:asciiTheme="minorHAnsi" w:hAnsiTheme="minorHAnsi" w:cstheme="majorHAnsi"/>
          <w:i/>
          <w:sz w:val="18"/>
        </w:rPr>
      </w:pPr>
      <w:r>
        <w:rPr>
          <w:rFonts w:ascii="Avenir Next" w:hAnsi="Avenir Next" w:cstheme="majorHAnsi"/>
          <w:i/>
          <w:sz w:val="18"/>
        </w:rPr>
        <w:br w:type="page"/>
      </w:r>
      <w:r w:rsidR="00042381">
        <w:rPr>
          <w:rFonts w:ascii="Avenir Next" w:hAnsi="Avenir Next" w:cstheme="majorHAnsi"/>
          <w:i/>
          <w:sz w:val="18"/>
        </w:rPr>
        <w:lastRenderedPageBreak/>
        <w:t>Предполагаемые даты: 7–10 ноября 2019 года – отель La Réserve – Женева.</w:t>
      </w:r>
    </w:p>
    <w:p w14:paraId="19B56314" w14:textId="77777777" w:rsidR="00535CB7" w:rsidRPr="00535CB7" w:rsidRDefault="00535CB7" w:rsidP="00535CB7">
      <w:pPr>
        <w:rPr>
          <w:rFonts w:asciiTheme="minorHAnsi" w:hAnsiTheme="minorHAnsi" w:cstheme="majorHAnsi"/>
          <w:i/>
          <w:sz w:val="18"/>
        </w:rPr>
      </w:pPr>
    </w:p>
    <w:p w14:paraId="286629DF" w14:textId="29A68DE1" w:rsidR="00975322" w:rsidRPr="00886E65" w:rsidRDefault="00975322" w:rsidP="00886E65">
      <w:pPr>
        <w:tabs>
          <w:tab w:val="left" w:pos="8564"/>
        </w:tabs>
        <w:jc w:val="both"/>
        <w:rPr>
          <w:rFonts w:ascii="Avenir Next" w:hAnsi="Avenir Next" w:cstheme="majorHAnsi"/>
          <w:i/>
          <w:iCs/>
          <w:color w:val="000000" w:themeColor="text1"/>
          <w:sz w:val="18"/>
          <w:szCs w:val="18"/>
          <w:u w:val="single"/>
        </w:rPr>
      </w:pPr>
      <w:r>
        <w:rPr>
          <w:rFonts w:ascii="Avenir Next" w:hAnsi="Avenir Next" w:cstheme="majorHAnsi"/>
          <w:i/>
          <w:color w:val="000000" w:themeColor="text1"/>
          <w:sz w:val="18"/>
          <w:u w:val="single"/>
        </w:rPr>
        <w:t>ZENITH: будущее швейцарской часовой индустрии</w:t>
      </w:r>
    </w:p>
    <w:p w14:paraId="3660FE3A" w14:textId="77777777" w:rsidR="004423AC" w:rsidRDefault="00886E65" w:rsidP="00886E65">
      <w:pPr>
        <w:tabs>
          <w:tab w:val="left" w:pos="8564"/>
        </w:tabs>
        <w:jc w:val="both"/>
        <w:rPr>
          <w:rFonts w:ascii="Avenir Next" w:hAnsi="Avenir Next"/>
          <w:i/>
          <w:sz w:val="18"/>
        </w:rPr>
      </w:pPr>
      <w:r>
        <w:rPr>
          <w:rFonts w:ascii="Avenir Next" w:hAnsi="Avenir Next"/>
          <w:i/>
          <w:sz w:val="18"/>
        </w:rPr>
        <w:t xml:space="preserve">Благодаря уже ставшим путеводной звездой инновациям марка Zenith предлагает исключительные механизмы часов, разработанные и созданные на мануфактуре, такие как DEFY Inventor с его монолитным генератором колебаний с исключительными техническими показателями и DEFY El Primero 21 с точностью до 1/100-й доли секунды второго хронографа. . С момента основания в 1865 году марка Zenith последовательно трансформирует понятия точности и инноваций, что прослеживается в истории первых «часов для пилотов», созданных на заре авиации, которые впоследствии стали основой первого серийно выпускаемого автоматического калибра хронографа El Primero. Будучи всегда на шаг впереди, марка Zenith пишет новую главу в своей уникальной истории, устанавливая новые стандарты производительности и вдохновляющего дизайна. Марка Zenith формирует будущее швейцарского часового искусства и станет надежным спутником для тех, кто не боится бросить вызов времени </w:t>
      </w:r>
      <w:r w:rsidR="004423AC">
        <w:rPr>
          <w:rFonts w:ascii="Avenir Next" w:hAnsi="Avenir Next"/>
          <w:i/>
          <w:sz w:val="18"/>
        </w:rPr>
        <w:t xml:space="preserve">и прокладывает путь к звездам. </w:t>
      </w:r>
    </w:p>
    <w:p w14:paraId="726129A0" w14:textId="3EC5692F" w:rsidR="00975322" w:rsidRPr="00886E65" w:rsidRDefault="00886E65" w:rsidP="00886E65">
      <w:pPr>
        <w:tabs>
          <w:tab w:val="left" w:pos="8564"/>
        </w:tabs>
        <w:jc w:val="both"/>
        <w:rPr>
          <w:rFonts w:ascii="Avenir Next" w:hAnsi="Avenir Next"/>
          <w:i/>
          <w:iCs/>
          <w:sz w:val="18"/>
          <w:szCs w:val="18"/>
        </w:rPr>
      </w:pPr>
      <w:r>
        <w:rPr>
          <w:rFonts w:ascii="Avenir Next" w:hAnsi="Avenir Next"/>
          <w:i/>
          <w:sz w:val="18"/>
        </w:rPr>
        <w:t xml:space="preserve">Посетите: </w:t>
      </w:r>
      <w:hyperlink r:id="rId8" w:history="1">
        <w:r>
          <w:rPr>
            <w:rStyle w:val="Hyperlink"/>
            <w:rFonts w:ascii="Avenir Next" w:hAnsi="Avenir Next"/>
            <w:i/>
            <w:sz w:val="18"/>
          </w:rPr>
          <w:t>www.zenith-watches.com</w:t>
        </w:r>
      </w:hyperlink>
    </w:p>
    <w:p w14:paraId="288711F0" w14:textId="215BB09E" w:rsidR="00A07626" w:rsidRPr="004423AC" w:rsidRDefault="00A07626">
      <w:pPr>
        <w:rPr>
          <w:rFonts w:asciiTheme="minorHAnsi" w:hAnsiTheme="minorHAnsi" w:cs="Arial"/>
          <w:kern w:val="2"/>
          <w:sz w:val="18"/>
          <w:szCs w:val="18"/>
          <w:u w:val="single"/>
        </w:rPr>
      </w:pPr>
    </w:p>
    <w:p w14:paraId="4F03FDFD" w14:textId="77777777" w:rsidR="00E32BFE" w:rsidRPr="00886E65" w:rsidRDefault="00E32BFE" w:rsidP="00886E65">
      <w:pPr>
        <w:ind w:right="-8"/>
        <w:rPr>
          <w:rFonts w:ascii="Avenir Next" w:hAnsi="Avenir Next" w:cs="Arial"/>
          <w:kern w:val="2"/>
          <w:sz w:val="18"/>
          <w:szCs w:val="18"/>
          <w:u w:val="single"/>
        </w:rPr>
      </w:pPr>
    </w:p>
    <w:p w14:paraId="31F7651C" w14:textId="77777777" w:rsidR="00BF6D2F" w:rsidRPr="00886E65" w:rsidRDefault="00F008B6" w:rsidP="00886E65">
      <w:pPr>
        <w:spacing w:after="80"/>
        <w:rPr>
          <w:rFonts w:ascii="Avenir Next" w:hAnsi="Avenir Next"/>
          <w:i/>
          <w:iCs/>
          <w:sz w:val="18"/>
          <w:szCs w:val="18"/>
        </w:rPr>
      </w:pPr>
      <w:r>
        <w:rPr>
          <w:rFonts w:ascii="Avenir Next" w:hAnsi="Avenir Next"/>
          <w:i/>
          <w:sz w:val="18"/>
          <w:u w:val="single"/>
        </w:rPr>
        <w:t>О PHILLIPS IN ASSOCIATION WITH BACS &amp; RUSSO</w:t>
      </w:r>
    </w:p>
    <w:p w14:paraId="37D509AB" w14:textId="18E6D369" w:rsidR="00F008B6" w:rsidRPr="00886E65" w:rsidRDefault="00F008B6" w:rsidP="00886E65">
      <w:pPr>
        <w:spacing w:after="80"/>
        <w:jc w:val="both"/>
        <w:rPr>
          <w:rFonts w:ascii="Avenir Next" w:hAnsi="Avenir Next"/>
          <w:i/>
          <w:iCs/>
          <w:sz w:val="18"/>
          <w:szCs w:val="18"/>
        </w:rPr>
      </w:pPr>
      <w:r>
        <w:rPr>
          <w:rFonts w:ascii="Avenir Next" w:hAnsi="Avenir Next"/>
          <w:i/>
          <w:sz w:val="18"/>
        </w:rPr>
        <w:t>Команда специалистов аукционного дома Phillips Watches отличается бескомпромиссным подходом к качеству, прозрачности и клиентскому сервису. 2018 год, который дом провел третий раз подряд в статусе мирового лидера в своей сфере, принес ему совокупный доход в размере 108 миллионов долларов. Несколько рекордных сделок:</w:t>
      </w:r>
    </w:p>
    <w:p w14:paraId="7EF4641C" w14:textId="2465D402" w:rsidR="00F008B6" w:rsidRPr="00886E65" w:rsidRDefault="00F008B6" w:rsidP="00886E65">
      <w:pPr>
        <w:pStyle w:val="ListParagraph"/>
        <w:numPr>
          <w:ilvl w:val="0"/>
          <w:numId w:val="1"/>
        </w:numPr>
        <w:spacing w:before="100" w:beforeAutospacing="1" w:after="80"/>
        <w:jc w:val="both"/>
        <w:rPr>
          <w:rFonts w:ascii="Avenir Next" w:hAnsi="Avenir Next"/>
          <w:i/>
          <w:iCs/>
          <w:sz w:val="18"/>
          <w:szCs w:val="18"/>
        </w:rPr>
      </w:pPr>
      <w:r>
        <w:rPr>
          <w:rFonts w:ascii="Avenir Next" w:hAnsi="Avenir Next"/>
          <w:i/>
          <w:sz w:val="18"/>
        </w:rPr>
        <w:t>Rolex «Paul Newman» Daytona, артикул 6239 (CHF 17,709,894/US$17,752,500) – аукцион в Нью-Йорке: Победная ставка – 26 октября 2017 года – самая высокая ставка за наручные часы в истории.</w:t>
      </w:r>
    </w:p>
    <w:p w14:paraId="5131B3C9" w14:textId="070DB15B" w:rsidR="00154A36" w:rsidRPr="00886E65" w:rsidRDefault="00F008B6" w:rsidP="00886E65">
      <w:pPr>
        <w:pStyle w:val="ListParagraph"/>
        <w:numPr>
          <w:ilvl w:val="0"/>
          <w:numId w:val="1"/>
        </w:numPr>
        <w:spacing w:before="100" w:beforeAutospacing="1" w:after="80"/>
        <w:jc w:val="both"/>
        <w:rPr>
          <w:rFonts w:ascii="Avenir Next" w:hAnsi="Avenir Next"/>
          <w:i/>
          <w:iCs/>
          <w:sz w:val="18"/>
          <w:szCs w:val="18"/>
        </w:rPr>
      </w:pPr>
      <w:r>
        <w:rPr>
          <w:rFonts w:ascii="Avenir Next" w:hAnsi="Avenir Next"/>
          <w:i/>
          <w:sz w:val="18"/>
        </w:rPr>
        <w:t>Patek Philippe, артикул 1518 из нержавеющей стали (CHF 11,020,000 /US$11,112,020) – аукцион в Женеве: FOUR – 12 ноября 2016 года – самая высокая ставка за наручные часы Patek Philippe в истории.</w:t>
      </w:r>
    </w:p>
    <w:p w14:paraId="49E458E9" w14:textId="77777777" w:rsidR="00886E65" w:rsidRPr="00886E65" w:rsidRDefault="00886E65" w:rsidP="00886E65">
      <w:pPr>
        <w:rPr>
          <w:rFonts w:ascii="Avenir Next" w:hAnsi="Avenir Next" w:cstheme="majorHAnsi"/>
          <w:i/>
          <w:iCs/>
          <w:color w:val="1C1E21"/>
          <w:sz w:val="18"/>
          <w:szCs w:val="18"/>
          <w:u w:val="single"/>
          <w:shd w:val="clear" w:color="auto" w:fill="FFFFFF"/>
        </w:rPr>
      </w:pPr>
    </w:p>
    <w:p w14:paraId="67256D84" w14:textId="3EAE9058" w:rsidR="00F008B6" w:rsidRPr="00886E65" w:rsidRDefault="00F008B6" w:rsidP="00886E65">
      <w:pPr>
        <w:rPr>
          <w:rFonts w:ascii="Avenir Next" w:hAnsi="Avenir Next" w:cstheme="majorHAnsi"/>
          <w:i/>
          <w:iCs/>
          <w:color w:val="1C1E21"/>
          <w:sz w:val="18"/>
          <w:szCs w:val="18"/>
          <w:u w:val="single"/>
          <w:shd w:val="clear" w:color="auto" w:fill="FFFFFF"/>
        </w:rPr>
      </w:pPr>
      <w:r>
        <w:rPr>
          <w:rFonts w:ascii="Avenir Next" w:hAnsi="Avenir Next" w:cstheme="majorHAnsi"/>
          <w:i/>
          <w:color w:val="1C1E21"/>
          <w:sz w:val="18"/>
          <w:u w:val="single"/>
          <w:shd w:val="clear" w:color="auto" w:fill="FFFFFF"/>
        </w:rPr>
        <w:t>О PHILLIPS</w:t>
      </w:r>
    </w:p>
    <w:p w14:paraId="21E74CB4" w14:textId="25C8FC0E" w:rsidR="00F008B6" w:rsidRPr="00886E65" w:rsidRDefault="00F008B6" w:rsidP="00886E65">
      <w:pPr>
        <w:jc w:val="both"/>
        <w:rPr>
          <w:rFonts w:ascii="Avenir Next" w:hAnsi="Avenir Next" w:cstheme="majorHAnsi"/>
          <w:i/>
          <w:iCs/>
          <w:color w:val="1C1E21"/>
          <w:sz w:val="18"/>
          <w:szCs w:val="18"/>
          <w:shd w:val="clear" w:color="auto" w:fill="FFFFFF"/>
        </w:rPr>
      </w:pPr>
      <w:r>
        <w:rPr>
          <w:rFonts w:ascii="Avenir Next" w:hAnsi="Avenir Next" w:cstheme="majorHAnsi"/>
          <w:i/>
          <w:color w:val="1C1E21"/>
          <w:sz w:val="18"/>
          <w:shd w:val="clear" w:color="auto" w:fill="FFFFFF"/>
        </w:rPr>
        <w:t xml:space="preserve">Phillips – лидирующая мировая платформа для покупки и продажи предметов искусства и дизайна ХХ и ХХI веков. Благодаря профессиональным знаниям о современном искусстве и искусстве ХХ века, дизайне, фотографии, литературе, часовом и ювелирном искусствах, аукционный дом Phillips оказывает высококачественные услуги и консультирование по всем вопросам коллекционирования предметов искусства. Аукционы и выставки проводятся в выставочных залах Нью-Йорка, Лондона, Женевы и Гонконга. Обслуживание клиентов осуществляют офисы в Европе, США и Азии. Phillips также является организатором онлайн-аукционов, участие в которых можно принять из любого уголка мира.  В дополнение к организации аукционов аукционный дом Phillips осуществляет частные торги, а также оказывает услуги по оценке изделий и прочие финансовые услуги. Для получения дополнительной информации посетите </w:t>
      </w:r>
      <w:hyperlink r:id="rId9" w:history="1">
        <w:r>
          <w:rPr>
            <w:rFonts w:ascii="Avenir Next" w:hAnsi="Avenir Next" w:cstheme="majorHAnsi"/>
            <w:i/>
            <w:color w:val="1C1E21"/>
            <w:sz w:val="18"/>
            <w:shd w:val="clear" w:color="auto" w:fill="FFFFFF"/>
          </w:rPr>
          <w:t>www.phillips.com</w:t>
        </w:r>
      </w:hyperlink>
      <w:r>
        <w:rPr>
          <w:rFonts w:ascii="Avenir Next" w:hAnsi="Avenir Next" w:cstheme="majorHAnsi"/>
          <w:i/>
          <w:color w:val="1C1E21"/>
          <w:sz w:val="18"/>
          <w:shd w:val="clear" w:color="auto" w:fill="FFFFFF"/>
        </w:rPr>
        <w:t>.</w:t>
      </w:r>
    </w:p>
    <w:p w14:paraId="72FB7120" w14:textId="10C29A5C" w:rsidR="00F008B6" w:rsidRPr="00886E65" w:rsidRDefault="00F008B6" w:rsidP="00886E65">
      <w:pPr>
        <w:rPr>
          <w:rFonts w:ascii="Avenir Next" w:eastAsia="Calibri" w:hAnsi="Avenir Next"/>
          <w:sz w:val="18"/>
          <w:szCs w:val="18"/>
        </w:rPr>
      </w:pPr>
    </w:p>
    <w:p w14:paraId="1BFB4782" w14:textId="77777777" w:rsidR="00BF6D2F" w:rsidRPr="00886E65" w:rsidRDefault="00BF6D2F" w:rsidP="00886E65">
      <w:pPr>
        <w:rPr>
          <w:rFonts w:ascii="Avenir Next" w:hAnsi="Avenir Next" w:cstheme="majorHAnsi"/>
          <w:i/>
          <w:iCs/>
          <w:color w:val="1C1E21"/>
          <w:sz w:val="18"/>
          <w:szCs w:val="18"/>
          <w:u w:val="single"/>
          <w:shd w:val="clear" w:color="auto" w:fill="FFFFFF"/>
        </w:rPr>
      </w:pPr>
      <w:r>
        <w:rPr>
          <w:rFonts w:ascii="Avenir Next" w:hAnsi="Avenir Next" w:cstheme="majorHAnsi"/>
          <w:i/>
          <w:color w:val="1C1E21"/>
          <w:sz w:val="18"/>
          <w:u w:val="single"/>
          <w:shd w:val="clear" w:color="auto" w:fill="FFFFFF"/>
        </w:rPr>
        <w:t>О Zoé4life</w:t>
      </w:r>
    </w:p>
    <w:p w14:paraId="11F2F476" w14:textId="77777777" w:rsidR="00BF6D2F" w:rsidRPr="00886E65" w:rsidRDefault="00BF6D2F" w:rsidP="00886E65">
      <w:pPr>
        <w:jc w:val="both"/>
        <w:rPr>
          <w:rFonts w:ascii="Avenir Next" w:hAnsi="Avenir Next" w:cstheme="majorHAnsi"/>
          <w:i/>
          <w:iCs/>
          <w:color w:val="1C1E21"/>
          <w:sz w:val="18"/>
          <w:szCs w:val="18"/>
          <w:shd w:val="clear" w:color="auto" w:fill="FFFFFF"/>
        </w:rPr>
      </w:pPr>
      <w:r>
        <w:rPr>
          <w:rFonts w:ascii="Avenir Next" w:hAnsi="Avenir Next" w:cstheme="majorHAnsi"/>
          <w:i/>
          <w:color w:val="1C1E21"/>
          <w:sz w:val="18"/>
          <w:shd w:val="clear" w:color="auto" w:fill="FFFFFF"/>
        </w:rPr>
        <w:t>Zoé4life – зарегистрированная некоммерческая общественная организация, оказывающая финансовую поддержку нуждающимся семьям</w:t>
      </w:r>
      <w:r>
        <w:rPr>
          <w:rFonts w:ascii="Avenir Next" w:hAnsi="Avenir Next" w:cstheme="majorHAnsi"/>
          <w:i/>
          <w:color w:val="1C1E21"/>
          <w:sz w:val="18"/>
        </w:rPr>
        <w:t xml:space="preserve">, </w:t>
      </w:r>
      <w:r>
        <w:rPr>
          <w:rFonts w:ascii="Avenir Next" w:hAnsi="Avenir Next" w:cstheme="majorHAnsi"/>
          <w:i/>
          <w:color w:val="1C1E21"/>
          <w:sz w:val="18"/>
          <w:shd w:val="clear" w:color="auto" w:fill="FFFFFF"/>
        </w:rPr>
        <w:t xml:space="preserve">поддержку детям во время лечения и ведущая информационно-просветительскую деятельность в отношении онкологических заболеваниях среди детей. Пожертвования налогами не облагаются. Посетите: </w:t>
      </w:r>
      <w:hyperlink r:id="rId10" w:history="1">
        <w:r>
          <w:rPr>
            <w:rStyle w:val="Hyperlink"/>
            <w:rFonts w:ascii="Avenir Next" w:hAnsi="Avenir Next" w:cstheme="majorHAnsi"/>
            <w:i/>
            <w:sz w:val="18"/>
          </w:rPr>
          <w:t>www.zoe4life.org</w:t>
        </w:r>
      </w:hyperlink>
    </w:p>
    <w:p w14:paraId="220F89A6" w14:textId="77777777" w:rsidR="00BF6D2F" w:rsidRPr="00535CB7" w:rsidRDefault="00BF6D2F" w:rsidP="00886E65">
      <w:pPr>
        <w:rPr>
          <w:rFonts w:asciiTheme="minorHAnsi" w:hAnsiTheme="minorHAnsi" w:cs="Arial"/>
          <w:color w:val="000000"/>
          <w:sz w:val="18"/>
          <w:szCs w:val="18"/>
          <w:u w:val="single"/>
        </w:rPr>
      </w:pPr>
    </w:p>
    <w:tbl>
      <w:tblPr>
        <w:tblStyle w:val="TableGrid"/>
        <w:tblW w:w="936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704"/>
      </w:tblGrid>
      <w:tr w:rsidR="00F008B6" w:rsidRPr="00886E65" w14:paraId="25006725" w14:textId="77777777" w:rsidTr="00793E51">
        <w:tc>
          <w:tcPr>
            <w:tcW w:w="4662" w:type="dxa"/>
          </w:tcPr>
          <w:p w14:paraId="014984E1" w14:textId="77777777" w:rsidR="00F008B6" w:rsidRPr="00886E65" w:rsidRDefault="00F008B6" w:rsidP="00886E65">
            <w:pPr>
              <w:ind w:right="-8"/>
              <w:rPr>
                <w:rFonts w:ascii="Avenir Next" w:hAnsi="Avenir Next" w:cs="Arial"/>
                <w:kern w:val="2"/>
                <w:sz w:val="18"/>
                <w:szCs w:val="18"/>
                <w:u w:val="single"/>
              </w:rPr>
            </w:pPr>
            <w:r>
              <w:rPr>
                <w:rFonts w:ascii="Avenir Next" w:hAnsi="Avenir Next" w:cs="Arial"/>
                <w:sz w:val="18"/>
                <w:u w:val="single"/>
              </w:rPr>
              <w:t>Контакты для СМИ</w:t>
            </w:r>
          </w:p>
        </w:tc>
        <w:tc>
          <w:tcPr>
            <w:tcW w:w="4704" w:type="dxa"/>
          </w:tcPr>
          <w:p w14:paraId="7C7B65E1" w14:textId="77777777" w:rsidR="00F008B6" w:rsidRPr="00886E65" w:rsidRDefault="00F008B6" w:rsidP="00886E65">
            <w:pPr>
              <w:ind w:right="-8"/>
              <w:rPr>
                <w:rFonts w:ascii="Avenir Next" w:hAnsi="Avenir Next" w:cs="Arial"/>
                <w:kern w:val="2"/>
                <w:sz w:val="18"/>
                <w:szCs w:val="18"/>
                <w:u w:val="single"/>
              </w:rPr>
            </w:pPr>
          </w:p>
        </w:tc>
      </w:tr>
      <w:tr w:rsidR="00F008B6" w:rsidRPr="00624562" w14:paraId="2149287F" w14:textId="77777777" w:rsidTr="00793E51">
        <w:tc>
          <w:tcPr>
            <w:tcW w:w="4662" w:type="dxa"/>
          </w:tcPr>
          <w:p w14:paraId="1B81C5F1" w14:textId="77777777" w:rsidR="00F008B6" w:rsidRPr="00886E65" w:rsidRDefault="00F008B6" w:rsidP="00886E65">
            <w:pPr>
              <w:ind w:right="-8"/>
              <w:rPr>
                <w:rFonts w:ascii="Avenir Next" w:hAnsi="Avenir Next" w:cs="Arial"/>
                <w:kern w:val="2"/>
                <w:sz w:val="18"/>
                <w:szCs w:val="18"/>
                <w:u w:val="single"/>
              </w:rPr>
            </w:pPr>
            <w:r>
              <w:rPr>
                <w:rFonts w:ascii="Avenir Next" w:hAnsi="Avenir Next" w:cs="Arial"/>
                <w:sz w:val="18"/>
              </w:rPr>
              <w:t>ZENITH</w:t>
            </w:r>
          </w:p>
        </w:tc>
        <w:tc>
          <w:tcPr>
            <w:tcW w:w="4704" w:type="dxa"/>
          </w:tcPr>
          <w:p w14:paraId="5C937DAC" w14:textId="77777777" w:rsidR="00F008B6" w:rsidRPr="00886E65" w:rsidRDefault="00F008B6" w:rsidP="00886E65">
            <w:pPr>
              <w:ind w:right="-8"/>
              <w:rPr>
                <w:rFonts w:ascii="Avenir Next" w:hAnsi="Avenir Next" w:cs="Arial"/>
                <w:kern w:val="2"/>
                <w:sz w:val="18"/>
                <w:szCs w:val="18"/>
                <w:u w:val="single"/>
              </w:rPr>
            </w:pPr>
            <w:r>
              <w:rPr>
                <w:rFonts w:ascii="Avenir Next" w:hAnsi="Avenir Next" w:cs="Arial"/>
                <w:sz w:val="18"/>
              </w:rPr>
              <w:t>PHILLIPS in Association with Bacs &amp; Russo</w:t>
            </w:r>
          </w:p>
        </w:tc>
      </w:tr>
      <w:tr w:rsidR="00F008B6" w:rsidRPr="00886E65" w14:paraId="7B4E9692" w14:textId="77777777" w:rsidTr="00793E51">
        <w:tc>
          <w:tcPr>
            <w:tcW w:w="4662" w:type="dxa"/>
          </w:tcPr>
          <w:p w14:paraId="0EA35107" w14:textId="77777777" w:rsidR="00F008B6" w:rsidRPr="00886E65" w:rsidRDefault="00F008B6" w:rsidP="00886E65">
            <w:pPr>
              <w:ind w:right="-8"/>
              <w:rPr>
                <w:rFonts w:ascii="Avenir Next" w:hAnsi="Avenir Next" w:cs="Arial"/>
                <w:kern w:val="2"/>
                <w:sz w:val="18"/>
                <w:szCs w:val="18"/>
                <w:u w:val="single"/>
              </w:rPr>
            </w:pPr>
            <w:r>
              <w:rPr>
                <w:rFonts w:ascii="Avenir Next" w:hAnsi="Avenir Next" w:cs="Arial"/>
                <w:sz w:val="18"/>
              </w:rPr>
              <w:t>Minh-Tan-Bui</w:t>
            </w:r>
          </w:p>
        </w:tc>
        <w:tc>
          <w:tcPr>
            <w:tcW w:w="4704" w:type="dxa"/>
          </w:tcPr>
          <w:p w14:paraId="2A68388F" w14:textId="77777777" w:rsidR="00F008B6" w:rsidRPr="00886E65" w:rsidRDefault="00F008B6" w:rsidP="00886E65">
            <w:pPr>
              <w:ind w:right="-8"/>
              <w:rPr>
                <w:rFonts w:ascii="Avenir Next" w:hAnsi="Avenir Next" w:cs="Arial"/>
                <w:kern w:val="2"/>
                <w:sz w:val="18"/>
                <w:szCs w:val="18"/>
                <w:u w:val="single"/>
              </w:rPr>
            </w:pPr>
            <w:r>
              <w:rPr>
                <w:rFonts w:ascii="Avenir Next" w:hAnsi="Avenir Next" w:cs="Arial"/>
                <w:sz w:val="18"/>
              </w:rPr>
              <w:t>Asta Ponzo</w:t>
            </w:r>
          </w:p>
        </w:tc>
      </w:tr>
      <w:tr w:rsidR="00F008B6" w:rsidRPr="00886E65" w14:paraId="4162817A" w14:textId="77777777" w:rsidTr="00793E51">
        <w:tc>
          <w:tcPr>
            <w:tcW w:w="4662" w:type="dxa"/>
          </w:tcPr>
          <w:p w14:paraId="10F349F7" w14:textId="77777777" w:rsidR="00F008B6" w:rsidRPr="00886E65" w:rsidRDefault="00535CB7" w:rsidP="00886E65">
            <w:pPr>
              <w:ind w:right="-8"/>
              <w:rPr>
                <w:rFonts w:ascii="Avenir Next" w:hAnsi="Avenir Next" w:cs="Arial"/>
                <w:kern w:val="2"/>
                <w:sz w:val="18"/>
                <w:szCs w:val="18"/>
                <w:u w:val="single"/>
              </w:rPr>
            </w:pPr>
            <w:hyperlink r:id="rId11" w:tgtFrame="_blank" w:history="1">
              <w:r w:rsidR="00A07626">
                <w:rPr>
                  <w:rStyle w:val="Hyperlink"/>
                  <w:rFonts w:ascii="Avenir Next" w:hAnsi="Avenir Next" w:cs="Arial"/>
                  <w:sz w:val="18"/>
                </w:rPr>
                <w:t>minh-tan.bui@zenith-watches.com</w:t>
              </w:r>
            </w:hyperlink>
          </w:p>
        </w:tc>
        <w:tc>
          <w:tcPr>
            <w:tcW w:w="4704" w:type="dxa"/>
          </w:tcPr>
          <w:p w14:paraId="606943FF" w14:textId="77777777" w:rsidR="00F008B6" w:rsidRPr="00886E65" w:rsidRDefault="00535CB7" w:rsidP="00886E65">
            <w:pPr>
              <w:ind w:right="-8"/>
              <w:rPr>
                <w:rFonts w:ascii="Avenir Next" w:hAnsi="Avenir Next" w:cs="Arial"/>
                <w:kern w:val="2"/>
                <w:sz w:val="18"/>
                <w:szCs w:val="18"/>
                <w:u w:val="single"/>
              </w:rPr>
            </w:pPr>
            <w:hyperlink r:id="rId12" w:history="1">
              <w:r w:rsidR="00A07626">
                <w:rPr>
                  <w:rStyle w:val="Hyperlink"/>
                  <w:rFonts w:ascii="Avenir Next" w:hAnsi="Avenir Next" w:cs="Arial"/>
                  <w:sz w:val="18"/>
                </w:rPr>
                <w:t>aponzo@phillips.com</w:t>
              </w:r>
            </w:hyperlink>
          </w:p>
        </w:tc>
      </w:tr>
      <w:tr w:rsidR="00F008B6" w:rsidRPr="00886E65" w14:paraId="77EF4757" w14:textId="77777777" w:rsidTr="00793E51">
        <w:tc>
          <w:tcPr>
            <w:tcW w:w="4662" w:type="dxa"/>
          </w:tcPr>
          <w:p w14:paraId="7B0DF81D" w14:textId="77777777" w:rsidR="00F008B6" w:rsidRPr="00886E65" w:rsidRDefault="00F008B6" w:rsidP="00886E65">
            <w:pPr>
              <w:ind w:right="-8"/>
              <w:rPr>
                <w:rFonts w:ascii="Avenir Next" w:hAnsi="Avenir Next" w:cs="Arial"/>
                <w:kern w:val="2"/>
                <w:sz w:val="18"/>
                <w:szCs w:val="18"/>
                <w:u w:val="single"/>
              </w:rPr>
            </w:pPr>
            <w:r>
              <w:rPr>
                <w:rFonts w:ascii="Avenir Next" w:hAnsi="Avenir Next" w:cs="Arial"/>
                <w:sz w:val="18"/>
              </w:rPr>
              <w:t>Tел.: +41 79 515 47 54</w:t>
            </w:r>
          </w:p>
        </w:tc>
        <w:tc>
          <w:tcPr>
            <w:tcW w:w="4704" w:type="dxa"/>
          </w:tcPr>
          <w:p w14:paraId="61F465B9" w14:textId="77777777" w:rsidR="00F008B6" w:rsidRPr="00886E65" w:rsidRDefault="00F008B6" w:rsidP="00886E65">
            <w:pPr>
              <w:ind w:right="-8"/>
              <w:rPr>
                <w:rFonts w:ascii="Avenir Next" w:hAnsi="Avenir Next" w:cs="Arial"/>
                <w:kern w:val="2"/>
                <w:sz w:val="18"/>
                <w:szCs w:val="18"/>
                <w:u w:val="single"/>
              </w:rPr>
            </w:pPr>
            <w:r>
              <w:rPr>
                <w:rFonts w:ascii="Avenir Next" w:hAnsi="Avenir Next" w:cs="Arial"/>
                <w:sz w:val="18"/>
              </w:rPr>
              <w:t>Tел.: +41 79 961 85 66</w:t>
            </w:r>
          </w:p>
        </w:tc>
      </w:tr>
    </w:tbl>
    <w:p w14:paraId="520A787F" w14:textId="0D2000BE" w:rsidR="007821E0" w:rsidRPr="0097362F" w:rsidRDefault="007821E0" w:rsidP="00886E65">
      <w:pPr>
        <w:ind w:right="-8"/>
        <w:rPr>
          <w:rFonts w:ascii="Arial" w:hAnsi="Arial" w:cs="Arial"/>
          <w:kern w:val="2"/>
          <w:sz w:val="18"/>
          <w:szCs w:val="18"/>
          <w:u w:val="single"/>
        </w:rPr>
      </w:pPr>
      <w:bookmarkStart w:id="0" w:name="_GoBack"/>
      <w:bookmarkEnd w:id="0"/>
    </w:p>
    <w:sectPr w:rsidR="007821E0" w:rsidRPr="0097362F" w:rsidSect="005F05AE">
      <w:headerReference w:type="default" r:id="rId13"/>
      <w:pgSz w:w="11900" w:h="16840"/>
      <w:pgMar w:top="3451" w:right="1440" w:bottom="1134" w:left="1440" w:header="553" w:footer="10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58D3C" w14:textId="77777777" w:rsidR="001B459D" w:rsidRDefault="001B459D" w:rsidP="004E79FA">
      <w:r>
        <w:separator/>
      </w:r>
    </w:p>
  </w:endnote>
  <w:endnote w:type="continuationSeparator" w:id="0">
    <w:p w14:paraId="7AA9D7F0" w14:textId="77777777" w:rsidR="001B459D" w:rsidRDefault="001B459D" w:rsidP="004E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Avenir Next">
    <w:altName w:val="Corbel"/>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B8FF6" w14:textId="77777777" w:rsidR="001B459D" w:rsidRDefault="001B459D" w:rsidP="004E79FA">
      <w:r>
        <w:separator/>
      </w:r>
    </w:p>
  </w:footnote>
  <w:footnote w:type="continuationSeparator" w:id="0">
    <w:p w14:paraId="4EE3F3BE" w14:textId="77777777" w:rsidR="001B459D" w:rsidRDefault="001B459D" w:rsidP="004E7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0AEA" w14:textId="6D9426F5" w:rsidR="001B459D" w:rsidRDefault="001B459D">
    <w:pPr>
      <w:pStyle w:val="Header"/>
    </w:pPr>
    <w:r>
      <w:rPr>
        <w:noProof/>
        <w:lang w:val="fr-CH" w:eastAsia="fr-CH"/>
      </w:rPr>
      <w:drawing>
        <wp:anchor distT="0" distB="0" distL="114300" distR="114300" simplePos="0" relativeHeight="251654144" behindDoc="0" locked="0" layoutInCell="1" allowOverlap="1" wp14:anchorId="71A8498C" wp14:editId="06F136AB">
          <wp:simplePos x="0" y="0"/>
          <wp:positionH relativeFrom="column">
            <wp:posOffset>3653847</wp:posOffset>
          </wp:positionH>
          <wp:positionV relativeFrom="paragraph">
            <wp:posOffset>21099</wp:posOffset>
          </wp:positionV>
          <wp:extent cx="2083955" cy="117128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83955" cy="1171286"/>
                  </a:xfrm>
                  <a:prstGeom prst="rect">
                    <a:avLst/>
                  </a:prstGeom>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55168" behindDoc="0" locked="0" layoutInCell="1" allowOverlap="1" wp14:anchorId="3B98D677" wp14:editId="67A77505">
          <wp:simplePos x="0" y="0"/>
          <wp:positionH relativeFrom="column">
            <wp:posOffset>161575</wp:posOffset>
          </wp:positionH>
          <wp:positionV relativeFrom="paragraph">
            <wp:posOffset>86360</wp:posOffset>
          </wp:positionV>
          <wp:extent cx="1901190" cy="81026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190" cy="810260"/>
                  </a:xfrm>
                  <a:prstGeom prst="rect">
                    <a:avLst/>
                  </a:prstGeom>
                  <a:noFill/>
                </pic:spPr>
              </pic:pic>
            </a:graphicData>
          </a:graphic>
          <wp14:sizeRelH relativeFrom="page">
            <wp14:pctWidth>0</wp14:pctWidth>
          </wp14:sizeRelH>
          <wp14:sizeRelV relativeFrom="page">
            <wp14:pctHeight>0</wp14:pctHeight>
          </wp14:sizeRelV>
        </wp:anchor>
      </w:drawing>
    </w:r>
  </w:p>
  <w:p w14:paraId="70CC3701" w14:textId="5969D7A9" w:rsidR="001B459D" w:rsidRDefault="001B459D">
    <w:pPr>
      <w:pStyle w:val="Header"/>
    </w:pPr>
    <w:r>
      <w:t xml:space="preserve">                                                  </w:t>
    </w:r>
  </w:p>
  <w:p w14:paraId="7D02B03C" w14:textId="628269CF" w:rsidR="001B459D" w:rsidRDefault="001B459D">
    <w:pPr>
      <w:pStyle w:val="Header"/>
    </w:pPr>
  </w:p>
  <w:p w14:paraId="2D876158" w14:textId="7F0574ED" w:rsidR="001B459D" w:rsidRDefault="001B459D" w:rsidP="00975322">
    <w:pPr>
      <w:pStyle w:val="Header"/>
      <w:jc w:val="center"/>
    </w:pPr>
    <w:r>
      <w:rPr>
        <w:noProof/>
        <w:lang w:val="fr-CH" w:eastAsia="fr-CH"/>
      </w:rPr>
      <mc:AlternateContent>
        <mc:Choice Requires="wpg">
          <w:drawing>
            <wp:anchor distT="0" distB="0" distL="114300" distR="114300" simplePos="0" relativeHeight="251661312" behindDoc="0" locked="0" layoutInCell="1" allowOverlap="1" wp14:anchorId="0F6399B1" wp14:editId="04B4AD19">
              <wp:simplePos x="0" y="0"/>
              <wp:positionH relativeFrom="column">
                <wp:posOffset>2007235</wp:posOffset>
              </wp:positionH>
              <wp:positionV relativeFrom="paragraph">
                <wp:posOffset>340710</wp:posOffset>
              </wp:positionV>
              <wp:extent cx="1766826" cy="728980"/>
              <wp:effectExtent l="0" t="0" r="0" b="0"/>
              <wp:wrapNone/>
              <wp:docPr id="6" name="Group 6"/>
              <wp:cNvGraphicFramePr/>
              <a:graphic xmlns:a="http://schemas.openxmlformats.org/drawingml/2006/main">
                <a:graphicData uri="http://schemas.microsoft.com/office/word/2010/wordprocessingGroup">
                  <wpg:wgp>
                    <wpg:cNvGrpSpPr/>
                    <wpg:grpSpPr>
                      <a:xfrm>
                        <a:off x="0" y="0"/>
                        <a:ext cx="1766826" cy="728980"/>
                        <a:chOff x="0" y="0"/>
                        <a:chExt cx="1766826" cy="728980"/>
                      </a:xfrm>
                    </wpg:grpSpPr>
                    <pic:pic xmlns:pic="http://schemas.openxmlformats.org/drawingml/2006/picture">
                      <pic:nvPicPr>
                        <pic:cNvPr id="4" name="Imag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708916" y="308225"/>
                          <a:ext cx="1057910" cy="362585"/>
                        </a:xfrm>
                        <a:prstGeom prst="rect">
                          <a:avLst/>
                        </a:prstGeom>
                      </pic:spPr>
                    </pic:pic>
                    <pic:pic xmlns:pic="http://schemas.openxmlformats.org/drawingml/2006/picture">
                      <pic:nvPicPr>
                        <pic:cNvPr id="5" name="Image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890" cy="728980"/>
                        </a:xfrm>
                        <a:prstGeom prst="rect">
                          <a:avLst/>
                        </a:prstGeom>
                      </pic:spPr>
                    </pic:pic>
                  </wpg:wgp>
                </a:graphicData>
              </a:graphic>
            </wp:anchor>
          </w:drawing>
        </mc:Choice>
        <mc:Fallback>
          <w:pict>
            <v:group w14:anchorId="2519BCED" id="Group 6" o:spid="_x0000_s1026" style="position:absolute;margin-left:158.05pt;margin-top:26.85pt;width:139.1pt;height:57.4pt;z-index:251661312" coordsize="17668,7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oFH3QIAAOMIAAAOAAAAZHJzL2Uyb0RvYy54bWzsVslu2zAUvBfoPxC6&#10;O1oiS7IQO0jtJAgQtEaXD6BpSiIiLiDpJSj673mkZCe2g7YIegnQgyUuj4/zhjOiLy63vEVrqg2T&#10;YhzEZ1GAqCByyUQ9Dn58vxkUATIWiyVupaDj4JGa4HLy8cPFRpU0kY1sl1QjSCJMuVHjoLFWlWFo&#10;SEM5NmdSUQGTldQcW+jqOlxqvIHsvA2TKMrCjdRLpSWhxsDorJsMJj5/VVFiv1SVoRa14wCwWf/U&#10;/rlwz3BygctaY9Uw0sPAb0DBMROw6T7VDFuMVpqdpOKMaGlkZc+I5KGsKkaorwGqiaOjam61XClf&#10;S11uarWnCag94unNacnn9VwjthwHWYAE5nBEfleUOWo2qi4h4larb2qu+4G667lqt5Xm7g11oK0n&#10;9XFPKt1aRGAwzrOsSCA7gbk8KUZFzzpp4GhOlpHm+vcLw922oUO3B6MYKeHXcwStE47+rCVYZVea&#10;Bn0S/lc5ONYPKzWA41TYsgVrmX300oSDc6DEes7IXHedZ7rTHd13HNcUpY5uF+4iunjs6rmX5MEg&#10;IacNFjW9MgoUDZy66PAw3HcPNlu0TN2wtnUn5Np9WaD+I/W8wkynzJkkK06F7aymaQsVSmEapkyA&#10;dEn5goJy9N0yhuMFm1uQj9JMWO8FUMC9sW53pwXvhp9JcRVFo+TTYDqMpoM0yq8HV6M0H+TRdZ5G&#10;aRFP4+kvtzpOy5WhUD5uZ4r10GH0BPyr0u8/Ep2pvDnRGvtPgCPOA9q9PUQYcgw5rMZqaknjmhWQ&#10;9xUI79bsJzzTz+S6YzBgD7fiyBB5VIxikD4o/zwqkmTozq2jw1sjGuajGD5LzhrnWTIsfMBe4aAA&#10;bewtlRy5BjANYDy1eA2wO1i7kF4QHRIPEYB1moLGu/HF8NAXnpBDob8nXyT/ffGaL0DypxdFlp4X&#10;o94Mz/fEPzWDvzLgJvXe7299d1W/7EP75X+TyRM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ASRfF4QAAAAoBAAAPAAAAZHJzL2Rvd25yZXYueG1sTI9BS8NAEIXv&#10;gv9hGcGb3awxscZsSinqqQi2gnjbJtMkNDsbstsk/feOJz0O7+O9b/LVbDsx4uBbRxrUIgKBVLqq&#10;pVrD5/71bgnCB0OV6Ryhhgt6WBXXV7nJKjfRB467UAsuIZ8ZDU0IfSalLxu0xi9cj8TZ0Q3WBD6H&#10;WlaDmbjcdvI+ilJpTUu80JgeNw2Wp93ZanibzLSO1cu4PR03l+998v61Vaj17c28fgYRcA5/MPzq&#10;szoU7HRwZ6q86DTEKlWMakjiRxAMJE8PMYgDk+kyAVnk8v8LxQ8AAAD//wMAUEsDBAoAAAAAAAAA&#10;IQDGXx8/rHkAAKx5AAAUAAAAZHJzL21lZGlhL2ltYWdlMS5wbmeJUE5HDQoaCgAAAA1JSERSAAAB&#10;PAAAAG0IBgAAADyg3eAAAAABc1JHQgCuzhzpAAAACXBIWXMAACHVAAAh1QEEnLSdAABAAElEQVR4&#10;AexdB4BVxdWeueW17UtZWHoXqYq9giBlETvEHjUGKwhoYmJJVqNGY6FYATX2X9moCFItYFcERRDp&#10;HZa+/dVb5v/O3Pceb/suYiL6Bt7ee+dOPTPz3TMz55xhLOmSFEhSIEmBJAWSFEhSIEmBJAWSFEhS&#10;IEmBJAWSFEhSIEmBJAWSFEhSIEmBJAWSFEhSIEmBJAWSFEhSIEmBJAWSFPjZKdC+f35mx0EPZfzs&#10;GSUzSFIgSYFfDAWUX0xJ/osFaTv40bOZO2upKZTTq2YrGOO7r8xJqeqffE5SIEmBI58Cvz3Ay89X&#10;uM3+JoTVQVPE7pqbMKdm76RvkgJJChzRFPjNAV7vL1K8TLDWXAiDCT1ctfU4YyJYXqZvH9n1hKrv&#10;ks9JCiQpcGRT4DcHeOVc6cxUpa0t7CWbPhj/Q03N12HmlhKVWdbOSzq1qel90i9JgSQFjkwK/OYA&#10;T5h2nqJ6FM7EUizXYcmuZuev4D/YhpYl8tlvjkY1UyTpm6TAkU8B7civQs01WDWyh6tHwaqI6M80&#10;1p/ZPJ/ZFFIo7FhMWzGrVTazkY97WWlTJS1FeEy7whd07dvDCvIjFK7LvA003V3B3qKnpEtSIEmB&#10;XwMFaOz/qtyac7vlpnusm92qclGJpSzeKFo8e/aPi3/kq1iEnf/vzLb+ojdV1TVYmKHz9/rSjuOM&#10;e8Ho0ebsd4riWSBYQLVNu12apmy9mC3v9OS2qUt5xxkSLFnBKOtXRaxkZZIU+I1R4FcBeKkXPNO8&#10;ItTOtSH1Tz1Tlcg0gFWbCsNaPtnoP/ENs9emHbarxOPTC0UwcnVWJPRPblumX9MvDXi8LbhlR5o1&#10;8byxxV/M00IpKTYTZwsuUm2htuyqFF0CQPx4LWuyjAuziDM7DIKR30ahqDP9M//4fV3T4t9YX0pW&#10;N0mBXzwFjnDAEzzl3Od6+Y1m5hTfS4Mu1lbfn6mJtG2Ga+r6YPu7R4TvD/rcXw5iimUHTP5Z20j5&#10;OQrTnxfCPsBU9dit6a32xrm2flN1NmKXxb7O1qnV0jR32rXKV500VR043erX1BJ8H2N2IV71Foyf&#10;y7nSCmC3gtnWs5otPin1Nd2BtGg6TDStdW0Q735drn++xrzZKps3ttqO989WUYgWscXtXGzxNaGf&#10;nAeVn2HZY3F+3WnR8kfBeISpfd33J5fll57AyHyXLGJ02eeXXtyaynfkreGhs2d91jKt+IPrS6lC&#10;/vApOxam3nTL8Xrhn7nCU0oj4r01kawHzp896wB1zkD//DnozCaFVQb+qzPXXbowg0FNmFYc7Ojl&#10;susNtoxumBy45bhOYgxpsG8fY88Z8g3+pI2Y2hSJTebCupBr7nuYsE+xVbbeFyrqJc6bujuYtet7&#10;9mI9gyeWWEOvo6fqTQr953ChdLSFKOWKmHfgvQk7Gxq93nAE9mkulbGtZoxWNcYZ/Fgbprr6MW61&#10;xYpoJ6bwdkzR2zMr/D7C/6nGOA31HD6xO+N6JtOM1Wzm+JJ4tIFPNmEe+yTk1xbfkY7wb8++UTsw&#10;b+k23F+EX8M/LkMmtmSadjyzRVt0jY6I2Z6pWntmG98inevwY2zYFDdTrZOZrXVA23aAT0eEbc8q&#10;mJcNmXQOW8B2yXC/9j/DpnRinPfFBx1052hr0Y6F3O2YGf4Pqn7fkVr9IwfwsP7GArkG+3L/ycV7&#10;eklomvF4z6wzvg5crnHtboCQqhrGn1sUbH7sfLYea27EaMFFwc554JnRa9CKVJQ597X/RQo0mIzC&#10;S7s2VUKW0uKdjXvLZ1+/Pxpjku/CqW8izKXI7BKmcqbYLOwtbqu+c2eX4xlXzw5bvAybIzuEENsB&#10;Uhsxfd6o+FK3j8hfFqg918pvcgY/kmIWBu5igm+3FP41M0UalhzvyDznsedL3rsNU+pGOgK3FiEM&#10;en4643Y/xO7I7GA240H0hcwIGzZpL0i3Bbs7ENmxvmJB1xK2+OYKmYui5oHKjzCupWEAwAs/BThp&#10;KisaWYqDwYlb+zrzQTBZY5ht+1hEW8fyHr+czZ2AXXQ4j30MMnkJokRNnEjIkyNPy4g2sOPboL8q&#10;tq+Y8gzSgkphtPychoC5Jx7fDCIf97MA825MIYYGrUvOMioA7JL7dzx+7X+tS1D/u/BBgNxqjFYK&#10;DatPj+Sa/zIBb+QM1W0Utw/PHL0JFAa1hZeFXu4+uutbxRmKv3v/Ux47VYzsdULuOqOPyvRWbmaU&#10;hW1lbHbZMwu95207zyfEWVhvoy+Uin6NJTfFYzPzWTvgP0rleGTssy31TWGirUrDa2eItRK62uzA&#10;5Z2XNHltQxwoA29fT1/7x9nIGS5fqLgndoCHcS4m/n71Lbvuaj9zY2ff3qs8msgEVjLLFsziStAK&#10;BbfP+muP71CnRSqzFw3/55p1dXUgQ1cvUblYjj53kWIL5GFnKYw/gziXQB94bUPrwQhYvsm8DIwr&#10;gIUdz1xezgx/EPR5HwSZAzKHAKrgfDj2tT0ny05uYYbuM9ewvMfOY3NvW8dCJc+z1PT3AHBPYiCc&#10;zyxinEFNRRz6Zs43WccgiTvATYEk+Gmersy07kHC50m6HF/0Efsi5Wimue4A0E4AN0b50SvJtcsw&#10;Df2T0moG8+9bhKXYh8GZXuWkJSMfLP/7d+xi5088iYXMc/AFewl0ALllGBNxZMYNze6IDpda+gjz&#10;p74K4fyX8FE7k9nRthb8IK2OwAr+8gCv16dZbOfezmG3r+yL507J8oSO71kUPG2QTw0eZ5l2b0WY&#10;LYTK1dRCm+UesDA+bfb3yMDix61TL09xb5nMVVcGOiYTET8GkAg6bWJt4YJfYTG1pWpbNJYbzBmh&#10;r4vtmr6dibCvqMiZ7lZrZ6zdgWWjadG34MgmlXjSrxq77venH+UtnDemzYIenby7exk2WEDOvaqi&#10;dFUU1hUPvzNM7gf4fQ4MfinoYrNG5a9yOKlYBqNH68pO1tYMRh5XXK5HMdCfRD0GYWrrEczeUOpL&#10;74KgK2PBa72OeLQpW6I/C8C4CNUBL4xaGYG3AHJ/ZnPH46OS4Pr/28NSKq4FkR6FL3aw1aPAeTXD&#10;/boot7yT5U1eAtQ5PyHWod8KAe4S3VAOKCTjYGd2PMH8fKAg28vyJn2BlxPi/ody4+yy78a09SuA&#10;2FUyCQKzyjAm5JR6xORPmGmH0Ga+eLhDyfNIjeOs020Fx78SDMOZR2o1qpb7FwR4QukxcuLgEZ1e&#10;b3tOu3U5We7AMWGDHQ+uqHWTVIP2HVhAcLamtAUrK/axC/f/yFz42Dwp+rPJbEA7nxJoB85lv7Ai&#10;y7llbEM/fgxc3QaqcCDHtY9Nu95oevaj76LxegEsaP2nwa51i7C/cJ/Y0WXexnoX5vcs/BOQlj2T&#10;PezV19YFW1w+Yf1VAy5ovpxf2uxDzJIsMC80HQPbiQJyzlN0jQ/G4BucYvIfZt/T45Fl6qpX8/NR&#10;E7jcXbl6WDAjwwyFy93uECbNp9nMChqR0BLFrecwRUmttxLnPpzGTH0G1t4GYP0FYIdZmW28xfZ4&#10;L5XrllUTcDYCnmZDHg8izvNYw4GMtlOeeFDM0+P3dCNLW8mn4Q88uJTZnpVM8/VywA7ow9mr1RIQ&#10;2FggcIq5yiWI+TbwilVXhv91Opqr2wdrVhkU64z5q3qJTvprqs//FPDEov7ap2szuro1+/QmaQPP&#10;ChnKGR4lhK+74jIMDSBnYsnIYqGIwuZs7c1m7+rGtlU0Yc+o77Bsl8E+Fh33Pxw+5VONVXwELPxG&#10;UcXmCq3JgUqbEdHWyh2R7+NB0d6yQusViznrQw1syQ2AzUxdK9k+srW3dcEOAE8VnqCGdIrmXUFT&#10;32eUEU9/98befvdvDzcdeEvuu9j99WMZDmNXAh7mZRhSdK9prKeLqy+dKHpfPOcudczwB77bWjj7&#10;78HsvElqiSejBebmXkyKFyLsPYrX1VcInssi9sc1ZF3ZK+LKZ3oU7DhQwjILsWg/pkawS4y5YMK/&#10;8XW/GACZx0zafP6Z3Jy/FrO8J0cwK3I9AK05NPoWsPnj/vMz5XboyaKNku7Ip8B/HfBWTj8xx1L1&#10;49F/Bq3ebp3exFfW3etRvW4XZ7pqA9w0jEkTn3MDMy6FfVTYhb26oTdb52+K8a2yh/S5bLhrLSuz&#10;XRv22Cl55bP+uL4hzeAJZjW1udkeX+25Wxb/uRYrKTWnRFoXu6/slKGF3T22XdZ2OXt9W3HNIav7&#10;Bmff9JUn78k/fF7S9tli43dD/9JuJmvuLmKG0OOgRzdY4gOKCuZ1qSNM1Tp6fn7vUUPz+beMT35f&#10;Vcwb8eohhWsLbdusALifjSnn3qKFt22vnmOCz/DJPRHvRoCJ46mgua3Ic2zB+IbtNHL2DDjiPESq&#10;mx36SdwWijb3lq34e2dCyeu/Pch71R+2agjOG7/+91vl8LAlX5V8R/Lzzw54+flMGZJxbDeuKGfp&#10;ujrYsJQTdUXkuFwKxiLNlixmGJio2QrTMKxSdIMVR3T2/rYO7LX13dn3JTnMxuwCa2Dr8/UF5X90&#10;LT22Qrj8wMJrr5nxXoPAjhrINsMRbDwUcltEd/sa12wQOT6GCW1/u9c3NhjsYjmEnAGd9+Owl26+&#10;f8tFj9zT6W1PC3cxi4DTg1KvZPGw2QHc4ywMls/tUjopipj5wYN9Bg2689Yvmg5/rKkt+GkQiD4H&#10;YTIx1ovTA1nTSGamTmeLP2Ba6nUADxnZRhhrcg3nnnjwc2wNvAUu76CYSJ0Z4uXZT+Qy3e6Phj0a&#10;zYsFf7ERlXyfzb51W41RHTm+LGxYtMSuMYm5dMPU9lM2d9zXNYZvjGfek+3wGTkO6WIdUjTFfQQb&#10;M+swU+2CcjkpHQqQ0U538/ApSOAklLsJlhb2If0v2fxbP2tQ8Ujkg/Hj0CBdUSbMaISJD8sObA78&#10;wCqMZWxxglhOXQnmPdVC1o/Z3ZE/3dOO3B6ksxoz9qVs1pjCuqJXejfiiaMw9YDIkeiCOkGagfvR&#10;IVdhSaOF3BWvFPjIffhZAI9AboC7Tx+mK8M1RR0mOD/G41K8AD3JyRgY1LRrqagKfg5n58bUtdzw&#10;sX992499vLMlW1eOtWx6p0Q22Fx5apHraXGsvvuGCHdB88u+o9WbGz5tDNltTRmJHfZutuFvVLxY&#10;HpYIfcKZp+/ukd06tChYuznm34irYPN+/+S64S9k37f5knvv6/R/rJmnNGF6S3saACX8h4Qg87jV&#10;NhHDnjZ3SucheWNvm5U9bMpi0KwtPgZF7P0xhUX1ZUybD7x0SHQTAKsEYMNsawPblrO2vqjx9zTd&#10;ZOzi+HNtN4JDnGVKOgbLXxHkRqZ5M+SOK+26krPsvXg/AcLJrzke0b/DJt0JgLsaQJyJemfiXkdc&#10;xiIVtyNE3YBXF1eZ9xiARL8LFR4BwM9iZggcHV+NNNOw29tebpDENknog1Mv6MlANtMsgw17fATj&#10;4XvxEcDuMr7Q8XSwyJw36Q0W0K+Pi/FEqxm/DJ0EURflXjwPQ/x0lAs58x9QgHSUE2vQaHiftglL&#10;CdPQYJNqFeYe8ng21kDuRNtewRQth3COcWMtOhC+mthkoqUL09jHhk1+g+niATZr3EGxm3hhojfD&#10;HjuJcYifWOIsprt9zAhWIP5G0KQZypSLzTrUETvjvxJXV7dpdBXnP9C95YcP9Blzut73U4DcV9Bn&#10;/Qcw7RRMv7zBCITUIhb6PpS30MxOH8MUTjXZ6v1N2cx1XdkfFg5gz67uwTYGsphbjaxx89BY3TRP&#10;iJRc88ZR6t6/c8V1VMAU63L3tp7a2MKpqrLcNgNQDxPfNTYuhW9TsCOIMrssbvX8SRaRWxn/XF+R&#10;+ur9Wy5mfiuFuTQbYwCsUPRHYjN0b2BjA1P9M33h9Mso/6J5Y8uK5ty6Stwyphz0q7/dXAfag8gQ&#10;ro2CDg0CxtawVVIbhO4Pj6NByllfgN3nuLka6LYQg+Y/GMzgevCOptNcNMdvOhsypU+lTLHuitH0&#10;Hvx8GGT6wfBYzzhUN/yxARjAHwM8rwIYAOzCC0GHnmzerb1ZsKQ7yvN7FCgAcHBycDpiPbnJQGAO&#10;3NMBKG+i95YwI/QKdrqXScCjOtqYoqiey5g3ck+NiQ2ddDw4Xexcab9DGukox0rU9xinXJngrsKj&#10;MTDAgaPNVPdDSPANNmKqs0OcmCAJT6vqXNTvNtAsB+s/B/Abjrr1ZCkte2INdBAAajfyaAZwHwMR&#10;ovfZ0IntE5OI3w+fdAVA7X1wHRDBUX1os+eYCm547q19WarWDc93w/+nLB7Es/ql3NQ/cOoo6YG5&#10;ndPp9WcPn5q26KE+d+vctVRT+BRVZaeAgXOFCOQwXYV2ALgWhRWH0K/R+wjwwOsx9HA2beWx7IoP&#10;hrAJn5/MlhW1wAfOWKEKc7Q7Ej6xYuYNT5TOual4Z9Oul3tULStk2aWYCD/IFy9u7BoM1GetURBZ&#10;ybI5l2Wuo1q1vlJDgW8iwvzG9Kdl1RqovhfYLW7mC964qjTrg0c3nwtqaOi/xICB20VrEFdLXC+B&#10;Hp5oynvjovz+khMvn53bJJySe2L4w7bt68sGA6sdEnNLYsvASE/wrfXGa2wAEiNR9BNQkR+YGumF&#10;qegoDOKRGIRnIMOtktsg4KOptWr/vlLyc8e9z+aMIVGTL1DpSq8O6YEGtq2Bi+QtJFdiG5uguXE5&#10;NkEcrpZkL+eNexmc0Wsoc8OzoA5LIMX4CQDKIQCEs9j88Veh4qcCmKaC1kgLYZy10iuxw41paoI7&#10;fyJxsC8hXCuHW0JAW9zEFkQFx2lnfN646SgXABWdwAJXpbnPZ2YQXGqioykrnwxanih33CVoi3sx&#10;lZ4rRYZI7Gb+rR8CSP8iYzm78r3QiZ5h/UZXrvDwyWBElGkodqr8KNqRT1mg+EYW0+ApgLD5vPEP&#10;AEA/hsxlYiGO6PufBHgZKcGh+2d2vjlkhj5w6+o/0Bq5IQCcYTqgRv2E+gFdVax9Zrj84PA4uDeD&#10;VUTc7G9L+rNHVx7DIuh8Lo/OdB5+WTPN/oFZo6cTR0OU3TyyB9YQxAQa/hFb/JBbsOEV8m+Ma9Y/&#10;H2dU8MHQUIDIqqidva8nUc2Tpbg4OAeN3VRP0Dpf70NnSlOMMZ8XtaqYtnUA80guDyWUoEdgRwCI&#10;jQykAs60d1ZO8bGRRa36ety8teXSV7nV4N46M6CXKqYklFCi46I08fGw3Euth8gGFtT+yGbfvj+e&#10;5sLb12Ag0SB3vAj0BKvM4cUD88ZzdDXxHQq/G2DQUnJdTr7TK5Upnp+A7CJ1zkY46oC2uJXNGftp&#10;PBbpDwvlEQAMrXc5HZ3zHObCtDnRGfwycFvgLlFNOQ22l7H5Y8ERV3EKfxEAg906pCXDop8Nmtw2&#10;HmropJPQphc5XDPa1jQOYMo6I/4+dsO1d0CDHRI8CfS4OpQ17zkg9prRuqnNHsRHBloUaBfp7MlR&#10;Oct4MHnDxRr0xsp+R/DTT6qJZYjLmmQbT3ZoGzghGMH2Azqh0+4EePiBMPKHP/IjiSevGmHf7GnD&#10;rv34XPbWtk7M48L8zDbnczNyo98VuIE4ukR6unl4TKqu5EZsG/r7yoOJ7xp6n6pmpmB1Y7FtGUHs&#10;/G5oaLyq4ZoVrPIrQryHlXhr+2Xdu1R935hnqKit8Srhf7y9uy+bu6sPNmsgyA+QU/GjK/1oTU/T&#10;VLcvxR6huw0fJk5NUs7YuosP2FdRb15CeKqH+Rl23BxQxUI7OIKqTmDdLDaldt5Vn6JJf3AujcSf&#10;qlnJzRLBLnA4KACGbWD9xPqoWjjpEduxwAOC1uuoUxOo6Ur1dUWdPj42gJ4SokqARTMjaZXStPgF&#10;cU7bWVpAOglliAX2a+BE7Z0yLaKbAt1iFz8r9hqc2rnwwyQH+ch0xI81rs85zMLyONdMIMvsC+Lp&#10;eDKx/shPk6BKYGabRcxSvoi/T7yBak/i45F+f8iA99njpx63dWeT020saLZrXcI6tqO1TtAOSxnU&#10;HtIR6NED/qvQiKBe/dzaE9mYr4eyzcEM5nMjlLDmutz8kopZo59lBROimhFOdJwr0QqrsKOpKxmC&#10;vdxmxrq5zpvG/TWF2Q0NfCli2QpXqw/MBiaHcgiXi+1AH5hmGbHV6gZGriGYv2zP44odmv30lv5s&#10;bXmu5PRgAAFgR9Nb+gEAsQiquVQocRs7UlJ5zZ2yhrQxfQU+VnGCgdM93A5U4axSu8VzUCHx2BBH&#10;DdxYV7XnakY/cJPZEmBleqKYqea22pNtdKYGdpiqc6IhAIJA567N0VGg3Kad58QQGxMf4veLbwan&#10;yAodMCNflNHGLnPM2QySAtGsHODcEntV/co3y/j0wokD7jrfoZoiTgetnDUEAnNoT7Jw6b7qafz6&#10;fKp2mwbVcOnUfhkul/lCWUVK9rpN2VJ2rk1uBevbs5g1bQIuHwBnmoA3XAnsdMVk5ZjC3vPdMPbk&#10;uuMh3YHpq2pjUdu82V+6+7ziAsfySfXM7StTNaVpwLT3CFP8rfr7hvlAF7Uvvnb01cWeg1WJg2xY&#10;CgdD+S01VTXVrh6Pu/5p5cFoNd/BsEGKS7mp3ODbH113Fsnm2ZoGwIuu4xH4eTwKKyxU97BTi3fy&#10;U3bUDCw1pi72xQdH7D23c2K3h/Va23AXWL/4bzmBs0ocEECOyFbAvonw1GGkgTpnI11tBgvqGkVe&#10;7Fgzjl3raH4EPpwX1ZIzTYuw7BAjmxxALWXYfIAV582BgAejKqy2dBAGgB93SIezpmxES4frFzxh&#10;diLzKqpxOhuP/+u5qaupaq+l7RqLHcReJuaw+4q97Md1TVhJqZtlpUdYn6NLWb8+paxZUwAfpYCG&#10;3lDajI3/9nz2wX5Y9XGDZxOR2RjLp1W8e8PTtRGamgiTuvOwCYIm5i+2fnvDjtoLVMcb6igKOxr2&#10;6yjQ+s12BaYMh+6sUDiAHZO+SsjvdMRDT0rGLHr7jzu4sCcs35db+u72Xl94VGHEprQqgI+IWHwg&#10;nApiVGIR6s1WYVswDcOuX3TwyK+80qneeP+rALExfsj5J25GycRsFjyMO4x1lS8Bg6oV3+Q6/Kqu&#10;+te16XawnWkAceaSaa6iNKouU9TJQYfjZXHAVmMe0xnvggGEExwMRCY8/apvGw14q18a2ATYcQPJ&#10;0tGHiBjjUFhjP67PZjt2peBeZdkZBut1FICvdxHr3L6cLQ11Yuv9zcDVqwf8IWWM/93rzyt/Z/S6&#10;uii754JOzSCi0bksYm1zYee3rrB1vcvBsYxo7zOiax4ragPYutJIfPeNvgUHn4mjTa70SfT/Kffh&#10;UX+c9+zQ/3w+/JgfO2SlB/00jSXQ02Gizl9hkGB25Q7akMyaZW5GsE1xrkf2aQiokiGBxrhhE8dB&#10;LuzRxkRpdFga2I11VYeoYidM4WWCPpYlaNGkbncoedeVYvX0CHgSyoZBw4UDYjWnAxWc6Au6xpYL&#10;Cv5O02nS005wkFyvzXEYfog5+ugJlCHF5wAtOI7YK3nlkE+UwnyVfH+VD40GPNMMDfRgE4FUoWhR&#10;nWhJEgXQ7WQbt6Szb1dmg41KhVQCJElTwyy3hZ89Nuxd9vHl09lreTMWipuuXSDyY2xH7TS1dPWm&#10;LJcCS8Pso2ZvrC2sPWTdb0iZH6X8gaOQuNZvWaTu5NioAslp+ZFaKZGgnuC1vhaL2nsiH7XsF1qY&#10;e7PZLnfu77ovX7NmX2tjWUW7TMOGqAqmtuTKSkJYx5OrzrWmVeOLF6U14LnSEgkFIMBTNOiq6qfW&#10;GL4mT5i9wjgYi1q2ren1YfWrDhSNS15gHcqZUyCeTCybBSLQPqjBkYBuzB1yC8YSqHKtml5QLQH9&#10;ML2MDjXq+hZ20Gt0UuwEWiex4snEojMbKjPfFf+AUXwB3ePanOAJGkUynT3sxWuiXB+0OmLOYe5a&#10;sSETaxa1SqRVLM4RfG004GEWO4A4kBjYxa60WUfAZ4Jr3lnoYZ99m8M+2dKZ7fJnYcBq7KR2m9ml&#10;x357qZnS+ofwqa3frljYqq/4OLcNDfyq9Nt+cmsyOnhNBXYbsOD7ctX3jXnu0f+pVPSfVtig3YRy&#10;z25M3NrCAjg3G0K0RjeK9czagsb9g/NatDcWtbor8lHrV4Pvt3o/bBpfq4q6FF18BJa67si0tj71&#10;4eb2/7hg5qVl83d2Y2kwAFVWGgY9HU46nlBjbgSbzuxIufwqUTya1gtxXYOTqNgxhOneDqhl3csA&#10;je5FNZRAjska/BvqxcUK7DqCg6FWQbMougu7mrWAuwXOKJphg1uwjoJQ/WsrP+1eC5jwcnaznUR4&#10;4hpaQrr9J9FaX6uDa69UOP5VPAQXS+LA6QBVB1S25pwF1OecMEhCNhCEvKP9VYGOduwdXRUIMDO1&#10;5hmLsGlK/qtxje6qisa7kCAxOQI7amgAgBxT9KhrFgvYXvbX789ng9+6np3x8uhvCotT/gCBkFeN&#10;kPo+1KN2uV3sPDAwyyKmstGAee3IB61eCixsc2nog9yxoc9yu6l93UMwnc0NBuynWs/YuOinUDvk&#10;LiM5vo4oYokdMQDJP91hze1VbMkM3X5x12G1pbZ+bmc3AXrZ7Nymofdzb9Hd2meaR7kfw/ByxDkW&#10;PxfWQN9BgWYIYWHez7bMeOKRFzQtOOXFjf3Y3nI3Ky8JyqktPi9VpjKVcxULcmrefZUCt+JfcSFb&#10;ku2Cqh8bOvmgiELlpA4+XQ3VNKbcQ5LPoB8W0n9m91OBJ6X0R4zng6IYcmzz6xmp2FV1QgH9oxmi&#10;eg1y9ZWvrvdceSOeB+3W4lgAKQsX94ze+HhvNHhLCUaSezAKmWp8FA+m2pCvM0JysMldX96d5T1V&#10;nfseNqUZwvRxQA0VtKGsyLWCeDqK+xP4HeQWOTgY1b4l/j7xRmEw2wVQ/JW4RgEecA4yJzxbQhyN&#10;g4Qf+WE3FOaOXOyBNcPZd4H2kCkLbti0P+vSVuetfcE1cNeVroE7B0eCAoY8WR76x38gsjIFU2NY&#10;JmYjFW7/2+1VJvMI/ybj7PBr6ReH7JyxgRbmh63/GAE3WPR+x/g6lsiHKUxYeGtIG5gWVGSgk6ao&#10;7mNx0thlDYlTX5hwma5B4LQTFKDiX0UxO9cXWdzm+ODCVvcYH7bOb60HpxkW/yg1na/CNs2f0Mvv&#10;jATsHeGQvcq2tJ7uTS16uwcWXqhntXzFfdbuVTzf2X4z9+UUnNwcwUpKpTW26Eeljt04lLZ0T6jW&#10;Mrf2PgzO5zVI7jsNJkA3hT/Nhk2shftBSrA4zfaWTgRQHo+1CcKGKsYDol+8WKa0nlGTI6sk1Enq&#10;dyBRYqCa5AUry3VEQx+EGTJYySEELB0SI6khRTuW+UqnSxk98ifwGzr59yjTZbJeTmD8rVIf8g9H&#10;qOKJ4wPyQfTFqOIOYKeuKh5UFQkKpL2DNvhEtoHUOtF6MV/W8CopEZ1vAqeFPFF+WsXg/KFKgtOz&#10;J6xCxaZBuNopsqpB+8OszrFz+2q0HRbNUTBqd2G9yubeDO4w6pxjCmC1Osq8yWqpF0L39v64lgjp&#10;RudNuRtAeYqkZSxuFfmauPcRclOpm9VXZnQL/sNLpy3ROD8uFCa9WFiGxBzXwkIbbrBKGg4/9OOg&#10;8Iw9x6f7WPnnpmpeHnpbmv6pNWmsYQ3GAIRxKJ6Jpn7YtIRqlituX46dKXdWkWk4KEzMCArRfp+g&#10;N7yAb+RfFVgNsYT4ABuZ28BxbnCnhpaUlfi09HTIhJV4dJ7nmGJvc9ajl2IN7HUU3d66P32AOO+6&#10;z4In57byuozi+gR4/R/mHovzMsIRI7zPMtxGBkGuqbjLflTa+L9U33N1NpekDQq/qoSUdrCjfDWY&#10;oTa6i6eaBiuFssntkKEajU2dnrB0EjG5NVCzeRfLYp/7hhRur40g6/9z0TF7tu/4tKLEnwJJa+ZC&#10;BaGH/OC5D/xwV21x6vWn06YqsqAXqYzHQEqV4emMBiYex6fjDajGbGMRf5hlZqQyU4PMn307BgwG&#10;JNqVNBbMEM6YuPV1ds7jrZjl6QypyIewyIiDddASNF2yzQ14vgHnZKzCwNrNcA4Hc7l74Os3DkKE&#10;l8oBQ8Bn2+AUxfXIcwXztVrH/Hs7YVB2gx/OkFBz5QAlzsYGV8OVfCbU9UwNmtic7IK5/e1I68LK&#10;aSnXI+5KltpirWMDEQQbOnkSwo2V45LKR+W35ZkVmwEgULQXtH62BvkdJ3FOlt/aBWy7gSmRNSzg&#10;KWQpkNu0BYR81b9VwkKcJYJP/lzm+2w1KyiwmDQGIE5GJs+CEEAWOCq/ZeLcDP4iq7BgJTpq+YTU&#10;3hTlPwCrfrKeFnFY1o1Yz/sUeaRAwhxgp/xF0pPobhuTWGqr26vZdiTaKq4XmKaPQt0RDjvxQvwJ&#10;pndmMBdkArk4D2WZhHZOkR8bKzIP4S9nVQT65SH0FQp9CC+QAsiE+ZL21lakuwsP4ByxmMz4XvjD&#10;zBjAk0BYmN+DBrehbTdCvW6LrPMR9KdRgEf1WvXS6XM0lecF0Q8J6AjwBAwChDFbfHrtKaGCnUcH&#10;YPnkfR4Jj6mYN3ZfY2hRviCnOdvj6Rn4RnsrpZ8R1ttZm/Gh7uTx8maxr2g4LErdHsg1kaPvL9rB&#10;hFQyikEWHrDyxcoAjl4wm5sDhrb6rGevG7G3IrWNRzOst676vxePbrn7KMtSuqIzrMFu/J22FdmI&#10;k8w6qLYohsGDVmjVTki2O3oOpkjsXlURTZF2CdKmBV/6JKbg53ZzRQszGx2DrcHDgHBIRFwu7ooY&#10;4jF8B3ZgynsSpuWLsNa3GwLW2wMhdXfK4O11br6ULR3RdOOy/QuL9vlh7Rk1wX8dgMd19bpBd373&#10;PPL6aS7v8V7gIP6AdIeCieiM8yNgd4uYQ0HlIhk/WCzRnMVuYe1GOKz1iLeZKzyDzbqjXO7WklK+&#10;jcYWtL5KUfGjs0NUHUrTxhTo0t4P0DkNH7EZ6BgAAYSLO6AL6c8JsY5FoLDuMt/EYKKTsaiyaMmY&#10;g813FaontvEEEt+PMuVjUBJbk8Bh4fOCSQXS2ooBPTA+oEkM6eusm5HPOITvKAcxdRTSvGBsITQK&#10;oH5m9ECcR6O6r/BGuUj40ba+Zap4EGFegyd2OSk/qiA5VBZtjufNLOIZyD4YXQYLMPNRdwAnIWsi&#10;lwhdSUWlBdhb2IJxbznx8Xf401kA33FI6lI8dZFls4xi3HsBPB6Ux48Z1FJ8m58AHQ/GiycQvSHV&#10;MF/2H/D0R2TbGyCqQ/+2HM/g313pqCtojo8PF7BYzafVanUFRnGZmXkX6nUt6oGlHwAafZgsdAoB&#10;s2C2mY8F+Cvw8QMwo/vLtgYqwtIumnU+ynhl1aL90p8bD3gvn/GoW+O3VUAaLcbdubDjPXX1Sezp&#10;zaexFF76f/7ZNx7y1HHHBV0nqCpAI8wuy32oZHZwh7uHqsN0jQVA49yFafAFaBNS4IB6DGsG8MOW&#10;OhytNSX2OXhBDIYNffZKtnxnE9alWSn79NaXkAR25GG1nPovLORRlH2YoDbDKocAcEHRFwJvfhiH&#10;t/hMhBlODBa6838gTH8WuEqo8/I9+I62tEr5gUgZ/87d3lph23wvOLkdtm2nm0LZnWJ4tgZdwR4w&#10;ubOjLm5Oljv6R2y+2vPDog0FJfv95xBtyREEuNyKaJabemafaz7/NBr0p1/ICocR7AwiYDkBi+QK&#10;PiAw2gJiYIGdVJu0Lch4Ezt4QpuTJ2kNwMwXM9MSwClaHA0qNlqFXwIj7e76t2RXDwemEsw3M0DB&#10;E4sOsGWpdJ6FykKE7g7jGa9cLD3SZNB8MFOPayVXJS3n7IuDIUhh31CgmcDao25BNPwKDHz6iGHK&#10;jjNmw0o6jh2Molk0LVUzWciGylAIVlaojvCPlwv3FspOXNQ8lJ3l2+wCHCFpmVqt5U8Jl1bVHpL5&#10;k9n9iJvMOLVDK2OJCJ91rhSCy9vAZt28EWGi5ZKha/+D4zvZzlA39DMAO4SSaWmBgyOzAcpcWVsr&#10;0FVNMe9fADtvH8RrBbAtBch9y2aP2SyDUVkZzEbFaQVfrRwfLohgVOUaq6b7C3zGsG+cA4d3Hs5h&#10;mBkK0VQWH3XJ3Sns0k9+x/ZEfEVYxxvonzl6eeNSdULvHNmtGz6zq/FUqjFX9+YFq3bXlA5xgkLV&#10;LF2I7uCArgBYEXcCVVvWCQBmoFJBYGJn2E3ue870q1wrdjVXLuy5esvUUTO+DRue7tSfsDbWHHFg&#10;T4D5wXNsRw+biw5D1plaY1b9igaVDKbxAWaIfQkuj77CTE8LbeQnFZXtGtO5mbVNmQK4nBROtzd3&#10;fmXjXnp/qE6I/tqPr4jppfsqri73O0yF3BhC4dLS3fuzstN69bhmcY20ONQ8k/GSFPgtUgAseuOc&#10;wlyfRczILsiJtaQjTshw58JtndmeMOw/svB9/ndvOCSwo1IIbuZ6wN6FLLGi2YxVe2orWdqQPTGA&#10;+Qxh6Bd3tHkAfSwIb/qbvPld77abDmS8m+pl6QvWdYQJnQO3Wqfn9sbcyAOgLgbccXfYtYufU6vJ&#10;9i/iCSfctHxiw74do7q0JIm8nw52I9W1r+15sqI4cDVxdrRJQfpFJHXlAkOxx8i2hzw7Ck+LE0qQ&#10;vE1SIEmBQ6FAowGv++8/PLDy36e/C9WyG2ycPWFj2vjy5n5YQ4usMSK+5w6lEBQHI5qkKl3YC9kL&#10;Du1j/ODVeMdHFAaisUpd/S5wtcwqO4CpaDosQ+3m+XSWaeG3jU+1egwA0k5FE8bWi7p2bPfWuk3V&#10;Q9Tv8/3Lg1PWvr73ifLi4DXl0KgAp0lT7PgvPVVl721um+5X2pJQaK0fgPpzSoZIUiBJAaJAowGP&#10;Im3bXvJ0bnPvVaUi2zdpeT+2uSINCxnGncbCq+qUF6O4tTkCuF2CaxbHoduc175gW1sCVf0hWpFb&#10;vD0TvJKPXsESHrI4nI4XYT2vl66RMGjj3Y/PndJO4aEX/CWhsxyww2Qeux3kqKAk3A3VstD3B5os&#10;Ym6LFpMOv+uf72E+XyaztFSs+UB5BFYeaPFbdZc2eP3n8JcqmWKSAj8bBQ4J8Ib/beXKT/I7Pvul&#10;v8OEmdu6sy5pe9atO/qFOfy9Qy9n4Yh+PouV3Yd9Ih+UC5wt/kNPjmE73xZnP3K2wvVsQYfXQEXt&#10;pyRXLS4X7bBCrACk1lV7V4/Hd9NPPZu7lKn+snCHMnB2choL1i52JdhLT9PZ7nJ36fri5vdgD69R&#10;u911Zj/iiQ7YkRmOog8AKwnhVJGL7QrwluRwLJyqhzCf3o7DttfhK/EFs0Jz2UI/FvuxSJ90SQoc&#10;4RQ4JMCjOr+6ZdD0gTnLbnqg8wxPbjNYXziqENv4iUrSjaOM6S093asox2IfBFq4dFDyT3a0BRsU&#10;iqILy4jAlCZ21g6PWzWyhwv612lQM7wYO4BPNzTV/JHMde6gk+9w68pd5aVhdxBny2C6jSRoHuuk&#10;QtwdGQ5I8wn2ysZeOdvsZheyeXnLGppHreEGP9Ic8ml3YkfvKnBwWXL+bAaXI997wU+ugBXWEGSr&#10;WsMfB/+w30FMojt2bCHT5fo7G6acxuax72pNO/kiSYEjhAKHDHjTdg7out/dVL+j8yxWXG63nLeq&#10;zd0L8ts8MiR/RWxDoVEkUIXSJUWDga+wtXj9vtbfMLahUfFrCoxJ7JfcNrDtyQ+4TeuwcUnprFQV&#10;3JcL2ZjS3AOt1zakrJ89fnyP9AzXJJxGNqjoQBCyvpD0ow0K4uyo8NF7mtWmpeusGOYJFu1pv19R&#10;zKJjIH6wDGdh1FTHBvnlTewL8Y9X8esBGS2AK9nhF/mA1n/VMHV9BXJ0z2Jq+wq4wPYoFw4ioaPE&#10;ki5JgSOfAtGpTCMrgnM5fd6SnNk7OwRXBDptbtbMq7g0djt0Q7+Zf2+vO969s2dOI1OkhaumQRxp&#10;hnG/v//ixdj/PAzOVrMwaCEsLLIMHhWoPQzJti7YERaWBa6R7anvQKFF+f21JU+deGt2tvsTcHaD&#10;9u8PSg0V1JMwjuodvXEuKkA/zcfZV/vasV0ip7BzM2VJ3xNyRz7z/YLmAEc+delSX/6iRQ3/UOU9&#10;2g7A9jboALlACI+SNL0lHsZBO/+oAewc6tD5qjaDUKkgcR+Ejy4uOm+Tf5MUOGIp0PCBk1BFb0u7&#10;OXiToxUuij750XNup97GzOxmKZ1CAaMtfg8xt33zgnt7vwyh+pcG37N8fULUGm83928PMRGxAucg&#10;+jGbqzd8jYnU4IkyZoCBwj++23DBwvJPdI9/8YV3wimnBL8fP6R7dun+bmrx/mn5G75v3sRfMsKO&#10;WCPAnDXFHHUHcGmdofl47p4vQ1mbXz89NcMzJACRk1JYPyGQk7NXuYdC63Z4Jg+6YpUsLQMyuxUR&#10;+/OKPuUZ6VrHAyXB9t98V7Lqik6tiyYt/bCDpqrZzZpDNcqRiq27RlLrQJsI6fsOB8HO+AEWUO6v&#10;OyLeEugNnQzVI/06bMXXGzwZIEmBI4EChwR4wVxlb8pucbKqmO++8uabP1zcrvuNoXD5e+mZHld6&#10;Ex90X402Rti8C+pRY3BO7Sycz/BSMKX807yxG8BiVHftm6XYO3nkdEj9eqDwsCSGCdVDNtynE9as&#10;MHEbAdBDcranZG+k0rrgU0sWtbDsYGDsSXllsVRnzJihjhw5ElwmF5O++kByqZZiuTTFNQRw1BG6&#10;GadN/PbjomVFu9JVrA2Gde/gjJLi44XCTa6qp7hgBiYYMvwQVE45av8i1rnoQ+bO8LDSsgiMeMJg&#10;BdBcTmGpSJBrkUAHpCOTY3Sv6ypsNOqwHl321ie7WuwUGh8XNAx1xVOjvx3wFOn0z9haMGpUw0Vg&#10;vs7oD47uvLgKFSSzIdT/LDQoYqI7sarXfOXKi3hxHdStDqmf1Jxo0jdJgf8dBQ6pI6fstkdx3Xci&#10;9DCl+Mh5/1r9/uy7ev3dXxr+ZwUGd3qmm6VleZk7bKabYfMKnE17hSeQunzxw31nCFV9Z8Dty4hD&#10;ibtiVujFjHZUCiQxzNLSVvEXDbzBNE/3RzZpqqfFKVxYnWHKZOlN/Z5f3+qM3rru0TA749knnJ5z&#10;2sUvLt6PA65bCUu4DCagAO+1Jn/zUSHgBjjLeSGOkJiydFFkyreLA1Cby0T2YV3Re7l9HqxjQces&#10;3F8Onmxz1u5tX/hbtBlgZDfvwgKBchGJ9BOq+zl/SAS7Fc56Oads3QNZ9v72BoxtlAQsKW5C63Ux&#10;Vk6QVDH+x9bwZDXxnJHlZiXFoZCmhB4oDdj3erzQqlKVNjEyAOwax2px5WroRwLlEI3yt41yHCgy&#10;N5ZevddU41sowENpX91aLezJUM/KwmaG4KfjXU/8WsoKkmoT9JRxv4DNuXVRtXik/M59LZlmtgEN&#10;oNrGj4JKUwucHztOWgbBcglrER4Mv3PxUeiM9LGzo6yAXb/X2bzb6t84GT4Rmy3KMFQYZ+Xa7ZA+&#10;1IEYjizkUHqXZap9A0iqznnxceNngWZHY/4PaQFRhHKugiGD91nowIeVLGaTVRn/lmZQOaOd7o7I&#10;F/rJWneU9QM2d/wrjDjsr7KuhAGUUaADNoXMB9iC8YdFDrQaXZMeDaIARoHjpsyd6zYzlZQJpwwt&#10;IgAh3+uPO86Ivq500Yc+9YHmSR1ohiomGvNvnhB7OfeOTtN0r/ePEB4Gt4K1qHQ383g1qBtijTwC&#10;TMEWLADHj4NqPlcU9S3DDL9/Zvr3OzZ8ccYJaWXbP7TS0txfD7zshc09T34PGosVtmJnqYZVaCta&#10;heDWURClSwMn1RkjdyOmjc0xKCBQwY9Hp2yLTmlgCt1PhWqmFTF2wyz6p+tXFA/JaZOaTtxV81xv&#10;2OVxu40wTgcXYq7L5z3HCIX9ALvPEPdsEIJk3WiO6VFUdZtlmhCyEV7cZ9im8KBDZ8HYwDTh8ois&#10;PVsfOHHxmx13tuqyc+XJIyYWqTlvdyn5OvPYrS+PdPHwTZqmZATCKFAYhj4I2/CHVsEE/siffKZ7&#10;5x0ZYfD6NJYCWu3bWzF5wBPz70w5btZqrnva4jDmWyvevXFKjMYNvpJ5H2avBFsJ2iAjx2rIUnbi&#10;rSey/DpO2WpIBsMmno+NjL+h9MfAAAGMpwS2ACQ+wnNnTJ/PwD2BK1KynwcI3FxprTBv0r8R93IQ&#10;BQr2wOLYXN6MnIi2TAVH+ghw5lhnrRF6z7LsYM5tE3q+5mgAyf/VWETS+bS8D+Ld1diFToWucBHS&#10;no182jLdPQAti7SMCJ7fhE7kOLZgAt4nuKGTzoXw40P4QACw6Ltiz0Gj7UPxhmEJIEdyyUJ8BNC8&#10;gb13q7PsMnTiyYiDPFgT0BnZ4Uemm4yK51lAH8e85nRYkblE5kL0jwS/YGm5Z1SzgJJQjOTtz0uB&#10;g4C3fq7bKnVfq+v6lWbENMB9pCHrFegn+6FwyqHbiRknt0NhO7hlc+AW2JZLb9lcX5mVpcG8DQtD&#10;kdWtmKFI+w/vG+oJFx9lyZPdYbwBDAYNZl8KDNBiSucAH8APCRumVWJ5szeVZfVpkl1Y0m5vi25s&#10;83FDmR7BjAs2ujBtRHh0euis6ToOc0R8AJDU36UOTCfN0XGGBChmxEA/tfCeDF9AnEwDnwcLBJhe&#10;mzAPNc+I2C0BiAF4TsUYyuSacio3rTds1TnOUET4WqaHwxgs7tISttubYWTrsKAxoe9AKNMLnr9o&#10;sZqeZecMfPXhEi1ir8wt29vBOHDg7eazd1606tXTB8KqwQO6Wz8RgM5C0pIM4SqGDf44IEdjl4AP&#10;z9IPz7iSsDExX9nZELbbG9jS3LfnuD5zHs7R9YoVeAF5abt/+awbP290NzhnSh9sNiwF8TDSUBCy&#10;fWZFXsNp8lc0Oq3ECHmTLwMovAwvZ4nANj9nEe089uEtB+DHIb/3EhrmSnzlINaOwW+GR7N546bH&#10;k8h7rCs+h2QiaRIAAgrvAGNyXFmJcrbB3Xsg0peoews8X428wAkCgGizxbaRB+8LAN0h48T+wKo1&#10;pDcLADZDo2C1AVzdUITbKIPkTZ6OMl0ny6RLgH4JZboGaYEwcEMnXooO8yKeYdIeivy2fQ2bP+7V&#10;6Lv26GQAc6WDUwYD3Gt4AJv7591sJPINmMejIVFODVZkUGcqp7BJGB3n2KYMgGktAuto+a21LLWk&#10;NyPbfUn3P6EABoPjxnbJC0/88v3FliLG625XF7KE4vJ6jlEBHk6voIGpsBR8/TIzJAOINnb14qre&#10;i1CTwtgijW3t/xe74zdPMb1kByzT0JgQLIgF+1DQwIHsKvP4XLC9gIGAseHCtFFYZcf69n/MIl4o&#10;vJplrP3aClaS2ZX5vS1YCAejc3wxsXHpJlSIhMK03hYGTng0XUuLBEOr4P013hHvVIju2w/F24SC&#10;eMEtlM17Y+ul+3cHeOGO4LWjF91WdHRBAR91cFr4NNKqyxUefMlFProunnfuu7BdSxzgk4G6lUYy&#10;Upuve+OsSQqzb8L6m05ydRLQEVBOV1F3OaRQSAI3VJn+4/5gynSXjnU+bFRg41fc3v2WnQd8I8pO&#10;4JpPtY3g0+WeJl9VDt3AJ8tsC7M+mM8Tt0KOcq7HVDuFqMvRdFOE/oKk8NVBumR6hsM2mgN2FBM1&#10;g102Ia50biWYYXoJU/MxN/c2EtRex/ImXYPGPVsCHiE+mauyxAUAmgWxoLA39x8QcDHygVkl5Ke6&#10;yDrJYLx/IR6GbnzGXfhQDQW4Igy6tGVjB3rcxngYbv8TH9BLkU4KfUhxHcD6v+hmizHNHPavTkCj&#10;J1FylySRsD+Mgx0lQDbfhk38Nz4Y90kuT/MchXLSrObPrEAePr6IDZ9CZqqukvlRORUN02njXRap&#10;GIN0CUxPgR8B3+wk2Ekq/c/+xAGPSjD+5LNXP7Vo0bEwvdnHhJE7UVGRjRX8DgCQnhiyUHVV/Lv3&#10;hM6GZNtgj4uHmjSxlipKKASw2Y4B/Qk6kstKzWla2G5woM3+6TfpXq0LDHoCe6iPcSxh4LDQ8jAL&#10;4FgdWqB3Y30NXBHOrQWiwRJBSnAryy7fyOwdOgv5mrLyjE7M72v5ddCTM6s4vfMOv7f5dtiXg43Z&#10;kna2beIo7MgSmoLHqPfg1x80SdVdytjjzqAdWd7y9Id6Q8zjREXR3Pm0lnMYXLjUjPB0b8jfK+Nr&#10;s1vqmT6PcloY3+uYfUCqJyFadF9CXgkGot5ULDmuCAnJ+EJKqgu2IsEOVJjPnfXX796iIiIEbZhE&#10;QJaoYUvybaQTKkwv0ZQRAzDmBCebaYfu0nahJpkwO673khyjEVwC8RZwMzA9F3M2L4EQs/PkIDum&#10;1jU4waFiEvWn2YAVeb4S2NGr+eNWwAbfx8jrfAlUMrjdNRrLuUixG3ZDFMiQjnmA8cjCSmHmjN8E&#10;0JrHVA8ExcFyCfEcWxw90Ea4b4IOH0xZASwVF+H03Epx6UEhu4BROko5RnYBGzE1P775IxI2dWRD&#10;m6CBuJm9N34n6zd1KmsRHIZpNFhL9d1qaSc9/qsUqAR4lPPNAwbQWlbtU6jTJ3+X0dR7pmlae/3l&#10;5SPZYrD2Nbh5+T0/skwxW9d5W5hvkh986gs03Kmfk2mpoD8Czg/dAFwkHUnogh1D1euR7z12Ccs8&#10;AOZmnzgeU4r22PlcCRGJJQjwZZa95esWV1U3yXTniYNoWhV3brdWDOjZa/nrOrA4HrxBN/bg9h24&#10;l6fbbTznK1CmlZafyX4lnOzr8gZ/JOLBj3ge54+sF8pDRJCMjduNXVlat9sX+E647T9TVHIIcyzW&#10;7gDk2puOzyH8xQZQtViwDlPNrzEeODic5f3ramaotwCl+4BledSpYUIiHBsF0dlugm8NtyhLvDSS&#10;fitqCES0KpQEO/gSGwkJTmiDwflBHxhfHeKihLmJzQ1UF37XYF2YiZcAiNvAtTl5kV28CjFcTjkp&#10;SckNwxpzVWdrJQ6rTmEIzHlrAGxr3BC3WsXhIyPMvbAw7fTFZVJgfFaVQMnH/xEFqgFefeVIyda5&#10;YcKkN+chpmU4gqk1RBqW/8OK+ff0ONfG5gTkOjrR2pac1WHwY6Ln9B/0Der1NN2jqaCJzQVoFmAG&#10;gNEKDlDFegvWAGmZLkdVeA44xUEm1oZKlNYH1r3e5gcs132JtbgvkMSKDivP2M7z8+NcXMZpT8Nw&#10;gP9M5CCU7DC+rtJmXg0lbZgXCRB3Oib9OpgHvQfab6k2HXlA0OTgl4NvGMAS2/CGwI+wLcbpoYwx&#10;DJRxpIAxNnVKSkIHoPhwzYC/LC+hkqSOnNJMRLRzgIgGN4Lx+tC7RrpA9fBKFSub1UPU60NrV4zd&#10;XSncQBjC1M2zUOmrUc9BEs0rBWjAA51/UZOjRU9iVGtzHLuxMSeJTlZlDvaD2Kvo2RCVtb2DKkAL&#10;mxoSxBCS1hM5/yO4yqFOa1FsalELGyr4ftjUwNSQtge/lHjaiTfU7rCiybzY0E+6XxwFGg14MH+9&#10;T1HERgzkjsx0YR5Quxv6j1XfL8jvdQ44nAJoGfSMYLc2BnYxIKArAQPJosnOhEdayI8AADkE6WgN&#10;GKIZEgRpA4QscWsKbwLDn2fC1PyZxFxZNi/d0uvLdVveGbYUb7/kuvZdcdGXmwdOP2YJDs0esG9z&#10;ZnVup/ZiV3uz5d2LjlEU+yGdW4MNWM8mi+S0nonTxpz+T+MA5cB/3FA1EtbspKfzTo4VPNP7dIBd&#10;oCJiYCd39Ol/+e77WKZ2yHWuousdhBm+srEm8mNpyKuwdzscS4Ivh6GAw+XynmoBzqg/6nsOzmYg&#10;UY50EGQ+iPAAKvh33NcFU04porSRDzir8hCL1jJK+Wh0TjOUhjkLmyYcR+zRV0s6eR2AuoBdpJaM&#10;O1iRMVbLzouOgOntj/h8bo6/Td4cMRRoNOBhoGMlzm4L3mYt6781goXfOt2Q/JVrPry/z1CIibzs&#10;cStn0VkNNMWTACERAD0LD9gIjvohOfQ7ekU/cgSAAmBJGk4qzLPTTqyNqwGWj3ZuMSPOwIbt8RAH&#10;OR7idDdC7i/SJCuwecY1K40vt2QX5vU80KdlxpXftxjySvWpjpNFjX/XvHtuWpqaMh77ybersPkd&#10;xGIdHd+A9RmUEfN0KnO0nBK46Z5eUf1wbO7GvQAAOUVJREFUL8eRDEDJ0wu8x11qmgscrUlCyn85&#10;7fZv345nTqbXuZ2Lym0Cj4DV9UNz4Jh5s99P37F/b6BCinpQQYh7sXlXKRuWwAnXm8OwKTSFdGPH&#10;s0yGJfEP03MnErsaSwwtHDrYT6PST2E970fseJ6MRrlXVrbexA9DAFo/Q/UOOlF5ynvwRfU7YcJQ&#10;bBVcVsVlrKIEayntqocnH+Lc5o2v/qGnhqVyVCoLRUi6XxIFGg14QrEwDVCPgoBva8+Spm2w6b61&#10;vgoNvPv7nZ893O38UMQ7BVZ8r47NIOKdgzoJOoy8RO8pTZrq0rITgQkBiexTuJJ4R3RZUK4W0bzP&#10;AACRQj4hDUAJMjB2t6NblLBercpZ2PIsNIW2Z8f8a1YLrn6DA7C/0jR1xb59+7b1GFVAX/Nqbuec&#10;K87GOtU/dR7uFwoGkD7M+KuYGUugo9zhKC8qI906j/JGgp58hi/ex6pEV9qkoDjlAfPBU8cvexxe&#10;cZeq2NcBqzJt27gYa5Y1TEnjQeM3M8QMdceXzTroasQSB6zCsXl54YKCAuXSwa13P/HaOhzkop6I&#10;r4VTbs66sWVZaD+2LZ5AvTf2Q6gUnfR1BRbgdQibv4CdposhBwTMI/7ahmzcrc8lJNNwwCGi/VQn&#10;BMxZRRMBXUFsqSHToGRVBYLYch4L1ENcmk6Ytg/CxejWjXTUuOSoLLF76ZH880uiQKMBTxYewrlo&#10;VF3V3BkNrcxpd6ylHcJrFj3Q5wfIz/0DXJlX4hMSIsggkKCOIrkjusW9nBriXgKIgx2yQ1FQAg16&#10;oNgO5OCJvtbEgeFKGyWmPG+TxBAiEIB35Wi6J0d3af0tgBfOjPVnNmm5cddH477DwuHXMIO0tCLg&#10;WevWtqUqpnUP5xbktiq0AOT7uArGi8okhWlRVpkv+eAXvchbKj98yVWa1iIMFZdkEWlHtqTEePKU&#10;MUvuZmOdsLG/CHMxalQMoG9RPvumeTH/uq7Fy7xujmN1XJZSvMvrkkgcFb0pg+jHW6DFiTI+FUDV&#10;MwBUg/D8Ql1pxt+R5gHnJCTslKV54AQQ42JIVFMFUSlzBwu63oiHb+xNjFiNjZcYXmFbnEaAp8Qu&#10;1pFd8GAT9s6dlTawEqPE7yOhXTCDVYq2y5INJ/uOSVojc+Nhkje/KgpU4efrr5uwlX1Yu6FTlnBe&#10;j5FVf4zKIQbc9f1jEdvOg8zZajqzQfZ5/KGr5IXoXnpGr9F35EkcX+xKQejZ8XL84SNTkTmi80IW&#10;GrKCPny4vRCdUnBqbpBVlB1gwQoc7BQuSlFtf2+XZv/eratPYyr5VVpqeLmmN1niS8++wRK2ZmB2&#10;pOhpMjni7Ajb5OCiwY6VdAI1epb/6D76k/7RR4pBEb3QkcVeDCsrC0/dmtNmHIJSYeMu5dzpvQEm&#10;J2OFfg22a76Jv6jn5vrjRgTGHzNgy/XHnV2aP2AAWLkEZ7qxKxmBWhU+AuSIWIzfwOic2oY43f07&#10;pvvA3UFdjByPHi0oi051V4LYRq+cJ3aXZNjYH7k4G3v4Oa4cgu/E48PRVVFbsLCvv3yu6Q8dQD5s&#10;8iw2aGoGOzW4G232g+TsKKyTzvCaosX98h6/BkYVHmP5taxRVmrVeKzkzS+EAo0HPEFrJBiuEAGA&#10;dkWbQ6nHoL8u/9RWlTNweHAB1t1MuVwtkcuBLBpPcmwi8TjIRTOS/tSpEn/y3UFAdF7SIMDPGeQA&#10;P2gywZK5AgkGxQXGFGAYiYSZvwwSBMXbmenfBbavuIOqWK0imNW4MroxT/bRuHZirrR2kIbB+raO&#10;TU5sGcuBIae2zkCTjCVyo5FOmEc3zqgHmeDhg6A1wUC5PzJxc7O2N48ahUOcqzgsEdyLyOWqsN4p&#10;r3o8YpWwDX5ceONeNNKfkC6YYBRASvxrx0NkogpvWUOKZz+RC6C806mrKJUhBJ3PGxvRqDsOHmep&#10;2d0qxbahV0tTw5gTorad4Rhj7oTE7lIsSqVrVcCs+uwSH4LT3HwwT9RT8LtwZmx6pXToYfg/YS4M&#10;HzcG3d1iFsB6JjXgy2hUJ6ikj34qAO0Sx6PKX2lX0DUJa7jNWX7CB6t62QUOB6+5PlWSTD7+dynQ&#10;6Cmtys0ygaMw5PSRYU2oEW73lb1TbL/RdKdm/bnrV2VLlYj9TEUHb9NAG8+AcpwHK7AdEmceaGBR&#10;l8FAlRf6I2+cDIkbpBEjvfGHgjtjwQE+eiODS3ljGgTYVQUAOlxZjPuDHrtEK3oPsRisS4kIZkKS&#10;U9AAkFDYAMgpnkympbRABkjDjkA3vALWlkrwKwYDBQwwoLGG+A4WEL+HJPAjVTrIAtIGhQiE7bv7&#10;Xf/Vg4x95VQg4W/Kec8MEYp+LhKcVDb7puoBEsI2+nb+rW9gALeHnh7tnqICwFpFuZ/lTSlnc8dO&#10;rTE92oFl1isAkXZyp5dzB/B0bQkWSiHYqzRxaATW2bamYup8K6a525nugV4zQYHzIZB5caUbwOdo&#10;bHr8WCkvqA8fBE96U4uVayydVIoHLf5KzzPHl7Dhk/6GxnmF2icK6jiP1poJYeN7IDS/Gg2JBrf7&#10;Iup9oEEPAOKZzJGPw6Kq9Rq0qK/A1PZMKXwsUA6Fo04TsXnE3oZfMToBjuTThiB9tB/O7jUtbNrI&#10;RRinKLTDTHlTo5Nzylzto+a8TP79X1KAxmbjHPQHU0PKo1Covl5Yodk4lvHcuhLYfH77TJ+Xuy1L&#10;uwXrVxcCFL4CrplYgyuEuMk1lmG3dXlVXtTaw8raeJiNaS52COSOLAFG7Cf1aPFMjEqiH82g5E4t&#10;XbF7K3dRaTor12MI2IDpCc/yHhxI7H2lZ4Sls2wQAZ0WAAZhVtQR45c2TJE+FOVVV5rkElUXnXuj&#10;YQcZYiqRMmYG9rGIf6+UFzbCfsTHqbgoD/RBDoRC1m3HXP/VSzXRKe2CaV1h9vQTRHBh4+GYkrdv&#10;2VpTuJ/sN3TihdjOvg8LeT1AQAADQMk2sVYlXsYAX4UdXDqsGmtZdn/kdTOMArQnGgD4IhDJuJjN&#10;mzBbliFv0lgAwGQJVlKNCvSCdQXEDcqBzlkB0hgBkEmTeci8LFhQUVdD6PcRfCuRpXIq/twGlhlT&#10;a/pSIQ0rDN1hbRq24Wez2bduA0geg3INRBluB8FzJIgSqFiRvSj/ZKSyhM0Z+4EsE/0ZOulPAOh/&#10;4OeWoEdp2nTAN+TyCIA0N0AaxgMsGCCYP6FyWwyb0hr49RrWOM+QZaYvF5XbimBTA9opOPWOuXyp&#10;AL+dOOPjEjb/9s9kvqQXrLjPhhT9FYh7kiwjvaD4wnodZfkKZcAB4BM+luGTf/7nFKDR3Tj349yI&#10;3i2PdjavRAP70joOeT64YV71bXoEKBzZqZ/Xpb8D9f2d6FDZTdzaSMgRHxOxxRbAx9E6UAcHWHxt&#10;RsRD7v2RQMYBoxfMNoXtLFc4DTpixI1JXsFhndDvMDboD4EPrtV/VBX4y3/osBQG/2LhgVAH45O/&#10;k6AThh4pOpyMReCn+6QQv+rJhqom1u8xLSYAtEJFALbd0AsHNwgrwoqewvTUXObJbM/cmR2ZJ701&#10;c6XAgAZ3mczd5B9HD7jhxXsf+7/qYiYQQ9GEKFBcvqORTn75zJt/vsXyDQtWs+79X2G28gPaDWgO&#10;4VnGjgMwjcIgvx4j9Ab8oI3ABuOHQ4+sb8AdvYJ2+zM7ofQTtngxgQdj6+d/zToN3gwqdcA7yN5J&#10;aVxwgHwxU6wbYM1kIus6jNZ4sTssubYyEAJqiex7AA8Ait8IIDgFoLAd+W5DGFyt7XhPOoikiP8N&#10;8tjCOg8hgL4GYfaDyNtwjYXDJoPaB88etmH+wY2dDfO/QLk+RB3cSAnTWcuN0qITMCzigkMV1ix8&#10;Ra+DlZT5VI1KbsO8MnbUBTMATjuBkhkoQwrC0zQGNOJYyOWFAMoXQZbr2bzbYeQg6joPGwCQHoew&#10;iGZtkXWh+gixA/VpiXfHojxEM5Qr6X4JFIiN8UaVxXve1BMVIb5Cp8ZE0Tyz/N2bPl1zbre0jBSr&#10;LZQlWns4zzWF6AKcGpymq/0qTJt2aNeDCXsbXQNK/lwLi8jsLfva7++buSU1a+aWkh2/6zzOx5WJ&#10;oYh9YF9n3+8i7T3nwbrvZT6f3oSE7Q0wEbFNCgI67PIiewgio0uTKgZdyboK3cS4N7oe5PDwDoZD&#10;5Dvi4hK4PsnVxZ4T41N6Mg7SpDgEgrE0MKMhDtA2gxgnmNISJ4ipHIwpIBjGGH4kHQMXQqB9GAw/&#10;2JYBQWj7azVS8cNfX+u2e9pG/oia4r1VsfyfGX5wCouvCTWqIX5KYLJLp7pJjq45BnQqviyopAoT&#10;TNZ+oPxeNuem4jqTHzkD1k53tWMmDDW41P1s1pjCSuEHP9IBX4I0pkO3ttCzKz6FBEURzgHPShEO&#10;44O0a5eaA7p7IEsQYaq5m9HUt6FuyMSWKCLpIkPfUUfjaoVxvdmGppEM94ukwCEBXsr50/rii7bM&#10;VL1K2OKPiNDNj+5yp1dYnrQzYDbi2Sy30g4gB/k3EcY0tgS9+zOIzt3fumD98tqosGtUl3tcCr8P&#10;xgGwjib6t3xnw8cfP3JCB6+PX6FryuUut9rNDX1bEmWRgsgxrg8oSlNcmtqSFgaBYCLgOcCGeRT6&#10;biX/hGcZJv4cBbdaADCWhhMHAAgQdIAQ3Cj00m3MgixMcW2DzLc5Jt1VDQYSXF6IxnhIHAZrhXYJ&#10;tE62vrMypdeyQq/VPCV09SODlr/DTynArmfSJSmQpMDPRYFDAjysr8DQifudznpg2BD2485r1WXX&#10;ZbGyszH6j8bMZJfNxVLMdL6AyleZS7HLWxZsIOsldToCPI+q3Eef/oBl3996xvp7YhE+e/7UNF/E&#10;HMw19UqA21k+j5ZGIAduEVyVE4pmp7QjSloYciMiDmCJQOcAnwOCUX+Eiz0fBD7i7Ig7jL6T1xiQ&#10;Rq/x9A8CpCwJuDwpyyrXADFBB+dnG34JgMQNEleIokNJASBIZVVUYVhaAJzxToVby2GO7UtI/Xxt&#10;hOzVHS54seFcSYxYyWuSAkkK1EqBQwM8JNfj3Mm/f9Q798XuYgcYMm1OJq9YHhDaC+0L1m6uNbc6&#10;Xuwa2WU4QGw2ZNV4yBKzWs1Yf15NwVc9d3Jni/NzwcldCK6un9ejeWjTwiLkI1UvYBX9iXFixIE5&#10;O7HR6WwCkFUFuvhzIpcYAz1KsxLwJQAiZUqcHs3WCOhIs0EukwGS5TPYUgmEtBECK8gWpsEEfpgK&#10;2wBEiKRgik4GE0jTSWWY1gvoCW8Ph80H2p3zyrSa6JD0S1IgSQFQgLR/mpRlYQrVHOOvHYAghAOo&#10;PqyNNo0CvM1Xt/e4D7hSudc8weLayMmR/qM+5519Qcv48bt37+yNDInpOiQnRvfTdxaXf5mi8X5+&#10;y/qhVLj79ShYRZsjNTrgG1/78um9bIUNUbiSB4w6FpPKdLmbCyOQDshF1+Ak6EG6IQ5+iWDlcHEx&#10;ju4gUJJ/DDhjYBfjCmP+TjpOXghPgIjdzzjgAcgk4NFuJgGgBL/YfQwECQAdTlDQeiA2QYCE4P5Q&#10;G7KhYERGdLxg9sIaiVCXJ52nsAp7optaRnngWgIvGw10ThCxqCVY0vsXSoFBOMPDpWLDiWfjKzoX&#10;NgTf+E2059CJ/WFROx8SBM3AZzTBGnQ2xKKg+hj+AIB3dm2tRWxJg1zpyB7ZFf7wLZpHzIId9M7N&#10;RfDdBXbHt1ez7Negm3q0b8Sz1wVms6kNSqyGQHzaMmPHqK40sPuBT8tpqgWycA9TPzU7zF4xkD8l&#10;22X0e+THf5/RJb1Vz8dUHh4RLNkK0KBNDmwiwNwUnaXByPoQ2WmEkUcCRSnORfNg6aKYQHEw9mXS&#10;xDFSFpWwIOpH76Q/rjIOJYJ40p/Sxo/Spqtco48+497RDaZ3FIdAjyQ68AxpCtogUbHZgY6Ltcow&#10;DKMaLpiOn75pzoVndBz+9laK0WD3VeZlEJW4hzUPEPuJtUHkFXdgc6FLh1+Y5T1+IRSp1sVfJW+O&#10;HAqQcLhmzcUmU3uaQeCDewUbPtnH5rDnj5xKHGJJNbUYdV6LQdMNzEqO5LWIsaA+XYfDYGiY8+t2&#10;GuQGdoeZjdX44HT3jO0zV7z7l9luYf4Z5ppo0I5h/f+NbfxDd6qwX8X6XcSjKM0gt3dzQ1Pa/f1z&#10;PVufdN0/U1v0gjHIVObO6sa8LU+RV9XTDIwdQEROOWlnFTXA4V1WpFTKz9FGA3FhEoESAJCElMlJ&#10;TQ9CJ+pQBGgOUiXcO6AHyHIcpSHTkTSBX/Qa9av8jjhQagIndjx73NBusCFgDt+b2laz9Wlixki5&#10;5RvNpf6LbXyOQv4d6c9C8pC9g5ViRYOlYlcv5AeNA/4M6nQPTg/bVX9iyRC/SAq4zJMk2FEfxtqw&#10;dLYY9Yss6+Eu1Htjv2dzxlwPDuJfzhiSHATGed0Z1cvhkXYEltXTcdjXiYquLmiZmlZI3Fg8Wbfr&#10;LSip3oYTtnqkpIfGQ+T2n/F3jbwJpZibXH59EzisozCdu7ZoZMfHsgs2QcarZrdqUX5qy6atboU4&#10;yu3CvyWzomgb5OHaQCa6qeSSNA9kTbGe5qyXQTsCGhLOtBGdI76mBrk6MyCBh8RIOGlXyLM0wHER&#10;JxhFIYd5I64xygESRsUAENye5CaJ2gRWBGC4kskrGT+R05PgRpHpHaVBt7iJhZH3jh9xg0GcfIZ1&#10;ysFb7fDd8P0bfg1zC/+0GQHpB02LiQOxjQ3ZNQA7yfMw8TqbO+7xhiV0GEINn9iRcc9VEGB8H6aV&#10;AMRJ1yAKDJ00En3jKJx/8ESNYjWWsheC2ug/6HcOhweLGWxbg9L+1QQSEHmLgh2NJ8nk1V65OvFQ&#10;jGSqXbIf6+xmW6yVbcp9ffXWSmCHdCsKrt1n2CJPmJHlAIPrMs//d2bt2dX9psOLW0IY469JOTvO&#10;cgN0ulUt7sDSKYNbN225yCUq7g/s/iYz4C9n3ub9mObD2mWUY4sZkZLWotxY10xtxfT0DtCP7cD0&#10;NNz7cByqtxn0ZPFzZ4IzxqFV4ACt8AFoThRCv7aQ2RAyFgSI1KGoY8kfgZlDZEAd3kUJHic8TYoJ&#10;0KgFolfcy6kr+US96Z3jd/AaDx+NR+BJJ0tCDeMv2967aEgt5KjDGxQl69SU3kFXJ9t/MNhhuKO1&#10;RItNwVfo7yjDmYchxd9GEkMn9caX92V0rvtYCLqNNblQMTQ5zMloXz/6JXQjQ1/DXtohMxw1ZfGL&#10;94MBzHgZY8Mw7lH9plbAW9qvn76bdT5NeNLauCxrjeZP/bF6dMcn/N4N64EUC7mqtTHs8LXec545&#10;obaw9flDiHh+0LL3uehQSCYe3j6ytTcxzo6vHm5d9N2UaYpizTFK1x5XumcNLM13hkJDd4wnqg7V&#10;OkYDB1nkE4ESgRZBEe3UgotT3FATA9Cp7nQpI0tGBVR3NkAwR4KglJvVcOAQg7JAeAezyrcABKFd&#10;BD1a0qmVjpbD5BeWUqY8ovlHUS0OaLJMKEkUMIn3dt4RiDrlpCv9k3x51A/LCNi8IMzi2HVhz26f&#10;fU4rJ+NG/CVWMdEldpJE/5/j/qt0HEStD8fZtdQsB2cGP0dev5Y0++dj1409DsCjJaJyaLBQp6ru&#10;6IyReeOh6RE5Fl0PWir4oNCBRb9VV7mX10iFWqe0/ZYtMwu7dNoEG492XdPKeKqmPZHr9ulC9z6m&#10;GMEy33nPvsJF6B/+WeNq3XiIx024UXT3aisYgPEd/pRLYceFbe9ZeD1nxoyR6oB2x1+D4xnvUYx9&#10;bSuKdzAFB9h7mnVGO5NOPDYlYi4GNhjnTk8BJaRfDBARkF7EuxHeY4dV4gKmp6QbK4wy5ktrRsZD&#10;v1C0piu5JvoqttmZi0gTHXsAAmuAZhBhgUNcTQFwEmjCMAjOw5XCyBAwpg0QhzNE+oQ5EtBwKy0L&#10;EfiSH5XDeXfwSt7YpcXPhHaWjo0X0jTxuLT2gaB4Eut5F/MaLK4gpcPnYiakqp6hSlZItIiLeSrK&#10;6j1ykDQWFP6A/AgQ6R3T6Q0vI2lM6DA1o6eE2Kw/kLZOwxwBBlqikiFPstRMbtYdtadDh/oUjCdu&#10;ON4zpIXoT5tmsTRISjZGW0Nmhj+k0UIWCwMeTDhS/A3SpvGlX4fONBCLzSgKymKqdQukO0dfMtY/&#10;3yNNf1Vts1hZEq9kXZuV+6AzDVsgkQArmFB3HolxY/eSXlXiUb8JpcLYQla4UW0WS5PaycBJXopm&#10;Mt9ef719LBavgVcabjU6rJ9lVIT1lLaz1lZWGaoxtOPpHTG1Lc67mAn0OAaLqVhPCH2vMuvislk3&#10;b6gjWqVXUjylqPgMHK04w6uwbL8/PFe545q/u12e+1UWGRIq3w6VSBzvmNERNHH2SKQoiZSRQ3Vo&#10;nSq6PievVZ+Jy4u9JwV6KSpC4AP+DAu/ZnAfw8mR2MTNCMDnXyKw/ZH/b+9MAKQorgZcfczesEBA&#10;OUQBRdSNB3jgERMNKOwSUKOL8YhHjBKNIqI5jboYE00i7qJAABNRYzRC+BUIIKBiIhoN4hVRoyBB&#10;VIgsx8Lu7Ox0T/f/veqZ2ZnZGwgmcQpmu7vuevXq1auq9171Hr0wzBLWqH5hEhQ2fxDJhiDkfCxC&#10;wkeSpp+tGoosvx4dcgdDGhBfUSuzIYLylMtfhKpRDpaM9d6i3PWsy6VuIqqS9p7wI05jWDw++5Hc&#10;bKnCDdGJ/c+eX5kGuBY/oKYjq16CyzpBTn+DfnHu5Oj+x8kkZ1dy65d1gnK8/lR1IBU6lHgD2PTE&#10;bPsNv9aDKNz16xDkC6kU4kec8BoGOq5quXKMyWp5hlpZ2ZTvMgscT3mHMZEM1X2iueDYK6R7i3yg&#10;55icKgzdHL/bNVkVVXr3ESgxX4zHVynrYGAnABTDBu9Tr2exevJwGhcjA9fBMKlp9ifeQNKg0B86&#10;GGKxmLtpb1ZazSz/x3TEefF+uFNbaB5ZNQiYlDC7MWOaA8n/EDoHpWmvTP1p4sdKX/8Yuow0ZeR5&#10;AE9umFLrkPN6UD01/mG+G4kiBae5sqqh5HkOsBSDAofyxDKMTK/GFt7fIe48Fd7+GASZDom70nsR&#10;r+A+XUwnEpN7Qsxugqc4kMafT/0w14/Vl5i7iHY9Tp8OYnJFB9sdQBzqrg6m3f34/gF9+4QkbOJG&#10;VvZjD/d8lgzDyPMw6hJMAr5Yw/HfBobLVLR+jlr+g4wxDw6NqBpMnaQtwEp+1sHgbVgVrhyp5mLu&#10;TC/BzSso83TgxSa6kvsQ3gTppzW5fjO1YuVzLFW7eRjgFLnb40jbDzixgY5slmGIvUJ0sP1H6LOn&#10;UpMl30urrqQfZyGeAm6DKh7wWXz915LhGS8tErzN5YP6M3ytvnPXrc1I0+pnp9Ezu8e4t5olGLOU&#10;jeWK2Dum756za8E1HCG3z31aXlIUDdf+MK9L/o+doUeFjeNL/JBTXRQO72Sy78tysxvwkKUpbINw&#10;ZnpZafHOtyZoEBJNzEQmLiCAAVFJIXAJoqefwAkrQF50myoo6sbpaP5fYeEm9jz9vpdaq7G/Bn1S&#10;8+PeDX5uybP/MC4vzvePLc5z+u1XEFE5BiqYqJc5UQ5FBG+xv8e9qFSXp9SX+mu5PE0EhfCB+0li&#10;F3yLjr9YXWkkiNzohrkrBJVrozFvOETv5dbqF4S1g+CVVpbSV49Sr2CvSJblcqodq3+EymPBxK6k&#10;4sF+qsBckEs4ZiHmsYY3lO2PUKmc/MiqKSDfSJDvAOoAJyG0QVDNF42bbQwc2F9vKyJCo9J0dksr&#10;J1DubRDbLkyWWCpRVQBmA2m+jln5Mp6UxxWIfmy8HvTyXXYPp87mcuqyP088ALbA161fCI26Thk5&#10;jxF2EukIlrq75Icog/Kn06ZL+GHYkfoJ3kg9PWcM6SH6xq3UpViK0E4mC41ntMON3sEgviURlHyO&#10;ms6F4U4lTb2INtgaTr7/azJ9hcTDyO9CDTepZyzykKo/5tvqubjRVrHYonw5UYfQ+Qcl89QNUv8k&#10;PZ2PKSG5v3fJhF9gxPS3TeovfeZEvkndHklJH7yOrLqC+D/nh2FHynfr/8zzDwQCLHUJezknaBiI&#10;IQc/9r0kfCW1vtfEW0b7vwwuxGGFv4g7KI+JCTgaGJY10aEUvIgzEnwTF8B77mVMnL+XrNLcGVMG&#10;snyZhh/XKWhcEjNDlXTDh/wuQM7udB1f7nTwYzdDyO5MSy8fmQTPheA91TLBEwxJcxWgxcflgwbt&#10;X9JrY0eJnWS0a+FVW9mdmmeI1YiAIB3O1TuL88+adnJaQa189Ji7pt766uDO6qKRSg3pW+jueL8o&#10;gqWfnC5M3phlEkFdAKP/aWRNvkumAFx+Anj9FjyTfuKvfxIohIdLF+s+Au4RldvpgFrXKLzN27Vr&#10;eFvETuddMjZqjMuJ5U20zymbZX/plEpj/lkz83725qc9zzCLDr5KdTpitt3l8Nftwr61iJeoPAvL&#10;KtFNWI5fr5zaDdATxi5qZ0L4ksLLAjNdv/gen3zH24PiHPSHXT3LKILwzdy2vLxxQEqFdtfV1yxH&#10;wfcIKP69AlcQWbhzXo2z4QgWUf4q5UdAbPcUTCT9gmKwmwWBkDhW7tEYcr0+rehOvSequi0lZLBU&#10;DxAJFIRWxt2qqHeJCm8rUfU7vpxG7EZW3QCREGSH2DVwqOKfy6VAtzJ4f6s69R4DkXkm4BQVxg7M&#10;2eprXBYk7oSda5gBv8igYi8LoiS4ISIahtybG1oGOp+kB6C0SwibEESbC4HtvOvwP5qy1up8haDJ&#10;BGPaDxOJ9vg3Y/cB7jQ6mjyFOARwEdiYxveRd/uiFJ90p62AcDr3k/elFIXdMPISE1hLrr+Gwf4A&#10;BOQi6rhU10HqZ4YuVYVvDUumXzL+Y1W//QRO00F6jJM24mkddsaGE1aiaj89Qg3d8SudRurvRo+h&#10;revJl7rxk8k9uPsgma1+Ka2CoNn3876fLt9teAJiOxwCMoPfNCbi04HDM7pPxairaT2CLcGzk5ks&#10;GU9/mJj8gnvTiuJxOPuqEGA+A3p+icIvoz4nEH4R/fC2rr+0U4RLFbYYZRWR6sQYawhO17LPCAht&#10;VCxxjEV64BZgdT9Wd88ir7W6TWKRx+dq0NJ7D07Notl3GS6tOCqT7ioA3RXKL1af7EpQivQIbX4Z&#10;fu0CtaJozNQrjFj0Rviw0b5lD+AMaUnhmBmT6hxZJgkAm3cbV9xwyL/snEnchndepPZTQw6d7cID&#10;wcN8YCqzsBAsaZUgrzjhlORMlG9ZZQiiwNRI5YO9eXkL/CS2ftd5MAELwYGr69ylp4o22KtcS323&#10;1yl3rQritf230+gZZ2G5+deIsvTyo7VLIcm/XPfYFZ8MfyyZ9n7fX2HX/P2dA7FYdJTvOkONkHO8&#10;HasvQVSmZ67BiTAEzxFDokyE0goGAk0I1OBkb1LaJc8AGaUdpopyVST7eUfX7AoL8flOsrTdfQmW&#10;Vpvgll4gi/FBNsBSTET70QkMiikpWb8Id4HdLPs6TVxkoJnmmap8zi1q7lgZ5Sr5LK1KSaZfvWRY&#10;aogYCFX+TwOCxiTkOc+C9MuTUSTfkVUP0nfsa1GehSUGTwiSGh23WlytRt79osBOQKhhZYa4b9a9&#10;D6p8CQA8DyJ1OSG0x5yRYvnkbTiEdeATy1ohFgJnzIH6xlfB0XXED9zou19SrlpNO4M7bK2cHOoo&#10;xOqtRBSV+1o/AHE2HK/AQwgQYZp7SUYh75WUMYI6BWV5jhDtpfEIvl7ijrlHAJqahneoZ2L5+1w8&#10;aOE4ToHUGuq/HgLVPxgb8bDUh+yjGuqXDBJQScYPEu2WMSnJWUpcyWvUvZMIP42fRb9DvI171Kjp&#10;f05OSnJrXem9fyWvrVS+swCKeHJ9IIeZ20eoJRU748WuUiMq36WM54lXoPtLDMlGlKwQnonHYVIq&#10;OAl1sCMhtMFkGHMWqqduXJwMlz3b0qrVum9kkrGw1eY5xxDe2C/JyO1/SYFsY6JOocj7atZqAL/7&#10;rnbBtX+pnT/uLLiXbwOUGpCgM5WeXJSTt7zwnBlnZOa8fsVleZtXTJiAxZQXQu62Cxt2bMwxrM6I&#10;khxIm7HBopd2AFkALT+9DEn5TvhLxonZUWO/9mj0k70+ABitWUeVHE54B+x03t3yZHjWom+0l9gV&#10;j5o+gEOZaRC7/2MC6+VFwxXYSCoPL7giY+9Dij3d7XLUNR90PeqaJ7sNuf5H3Y+/aXienX+kaXc+&#10;1bW7TfRyez2uCvr+wyzo3ZBf1F0V5OUoGykS39nGqmerPhEWOULNvdBGfbLLwIxEIa8h86r180rP&#10;lxZ2yDXb6+TgwfIKSMUJ9+u5a1V458zAI+Wvr+Zr4qS9GEQ+Js9rNzPbt+G0YGIzcQzs8Vk52KAj&#10;L913akWTWKb3LkCREav7j0JPUV+7p3djPFma8iU/PemJdDkGRxdPeBkuC+Og/hA4kGNZ7tzVmCb+&#10;JkRSnCzBlPdgGrET/4U3yX7l8xom8i3OUwcGL/G/ps3sqV6gHczQedTD+H2TiR2xyrQ0Kr6Hlurp&#10;oVOY6uQrluGXGp7ssDTPxg9bQezFgCoEXXDf99eo/J6NhDoRs64TXLwP8df9ThtCEFEnfS+sCDa9&#10;SR96k1OIXZDbUi7G8r33NOHXPoJwfq9EUfpp0Z/Cnep9eMJNf3ZauP5ALzY5hsVDCO2euSYcnmRX&#10;deiHNRUB6uxZ7qQOL7j6gcLRMyF26mcMkgK4lVOZnZ8qPHvmo3X11iS19NtrP1k6Dkuz9p22WX9y&#10;pHa7ipocHhVghBYEFEInSzndcDi4gJsTfAq4OqF7TF3Bd/ARxBVAxbm9IG3ALTm1iJVwwmoX91E5&#10;G7epyEvPPlj37KqpB7/e8EE7GmsUjfn1ba5hjjdDBV0RYq433OhNdQu/M12m2/a6zsfpAbSS+PJT&#10;G1+8Id/28/pHffMYhGBO5GTyONNyD0XgmxNhh3EbCfYCXXRu9SwddI4wsixvq97nAvKB5yxpeebL&#10;JHAB2Wi9ugHsquEsQLoMZ2MFWNbWAejlr6m4Ni0jVvs+ZX/I94YHBJ0k0oeesbZJYjky4Noo7a//&#10;GsUqZvfl++MmcaXvfW+H8ooSXAdECyvK7XGyf9Ss87drPEqEGajBpDrhgIbfJft/X4ewcgBhzEgN&#10;hjj3gUhymNEe4KekDKCc4tHBV1/JgUCQSDhYA+vWCU48NSuxxVha+Q+I/qEsNwgRGPrDefldarS0&#10;d83de00medJSYBV7tUKtW3AiPvO1e05llXAedCGiIjUJTjdIcObdHKqYh2tC3UIWzXq3Ad5mCV5F&#10;hfLmlCtr7Ny25JabLbKJZ93CcVX5o6e9wsnrPKj+fgDU9DmJ614QGb7g8Wv/qlTdKNPZmRPmbkUz&#10;tzvbRsyQMnNp5JBOimcpg0H85Z4KRnvQkXG/RJgmetJZkkjiQBVYIsr9E87ODRx6dFEF9kHKeXqV&#10;irz+zk5ry9YqiN36eAnNPjqX/6ab68S+TDdezYx0pmyoY/LpPibNx+r/9B3qv2eu78mVMvOzNNC/&#10;R3kaW1Ze2ysasUoirsdpZ8FQ3wodaZpu31zbt0UG0MVaudzBwZUZPb0GZ9orM48dfdy4FA2Y1CoJ&#10;EjBxt8sJ2BIuU34v4Y9N+uA1/pAu2F1n+/uzwjsgSQiEkzdY3pZNuYEBFxSgLythI9/EIKLswWmE&#10;ICzG8qtFlxjlLUZoDEjWP/nSGJZ4ayK72Ez+T/9QtIJmJ5LoE+JQ7skQkfOp6xj8WVKnLJzaGJw6&#10;n9T+SGbczhe9r/j6gCRsJRlXK7SY2sCyc2KwBdz2ISkDrYVkzZIQXVKS+WypDXIarlTjdsmYqv2V&#10;Y51GmRfxO526ch2sEN+955qtrV+hzC1rStg0W1O7t4qqX/jdlQWjZ5YavnsTMC1tcI0uw/rV9Szp&#10;Xn1OTR3reBsmMLcIeJu0k018RmgjF5eyR5eEIjVLELkkQAVhJS48nxA6yYO8ZPlq+A0qp9vAmNpY&#10;/UF48fz3VfWOYb5tT+n5l5r1zbaR4/ICp+YYDl8uiUVj58JtMkNH/+w59Vd7MW9ZZNE1HzSbbu94&#10;+j2+NFUQU37LJcst87/VKRoyD4m40cGGZw71/dAQKDkNihV3K+aCGV/dTLQKidvEMWfslmtl/Af5&#10;SQSAn4T/bpTi+Ki4IKeWcEGZcGec6EoXigv6+V/s97wQMPtiSib2HtzB64lkTZ4dqVNH4jYpKMND&#10;W5LOO4NJWQjcmeBzH+q/GqIzke9DOXn8kd77zEjW4mccxC2Gtxbg/C1fFTCoUvvRNzKX1Y05eH6d&#10;hq/2kUSY8L9qlq1miWjMHrjU8jOzEXEc0yyDsI1m4uMkW64NUM+yjr+Yde5F7MuWdwhebeB6swTP&#10;gMPbm8Qu0cbwwnGv8n5h8bnTB8RqVfnxPTaNd1ynt5HTTXNhwWmlxJZaAyXNrcm3Bj6fsoeVWNbG&#10;l7GJeFQ5EO8irhA7lsNO3Wa0Iz5UucW9WCV1+cB9cklXY82724vM2BsFOeohe876OZJ7qhPVOC7w&#10;7uNHtl7Bxvz13GuBVE3EM2JuRe2Cqyelxt2X7z3OeoDjG/Va/PcAwsfWess8wDecL+4Ks1QyjcEb&#10;5gw74qCxzwinmO6Ek2iFF0qPvBtfrSF0u7LT7HoQU2/4O7dz0Q4nrP9lrrTyq3Bz94CAR3PVHWM2&#10;8gaE+1tq6Lan9eFKadUPOjw77BVi3N4OyqAW7U22u91UVvlNprQ7GKxyKgm8oosgfreqhdcKnUDk&#10;qOq8DmXdjvo2S/A6VMhuRK6Zp7mjX1x63cUn+3bxGLmlLFiqMCp1pRmhev3PR5KLi7dGE0F5j4cJ&#10;AYTYaWZAwtiYFZty0R1rtQBxXt8h1e62uvnu9N8cXBSp7fdhqMv2YQ0XvrnG7RMpGBO+CmAjL+a8&#10;QsJ/wQaOcjyO1g2/N4SOe8YjWxBqnWX63pJdC65+YTea+m9LEte02EAB8kN0RKn1s0+TvYA9c3Ew&#10;dyiT9g7KjPGkyxBZLjskXEcgBCub5oZ7YIfKby5yR9rRnrjN1T213LKphzJi/wg+IYvHMsyNfIJi&#10;/ygtxLwkHtHQKjapqf6976F64JqHXiQdlGgj1yS3WKjhscRKON2pNWrWuJQ1eCKsg8/m8KNsykhg&#10;9SA5saQDXrHoy7yeC7FjuRd3TbYREgG7//xMCJ5Ud+Oc8nzuABrksm8nohZCtjT3pomXLGsT37JE&#10;FboXfOumJomeDtBemqtjOSz7dDFETfK7H6Le2fKF6m6PLl7Y/Y2XTizOUyUrjYO8C6LfOK5W5Ywo&#10;RDCYZYbHzGIaVh5S8QIKauGE5catv3tuwzzPdR6KLP43XZsY1Hqv/u1/+XNNDxikhLYG657WIjGY&#10;2spH69plRMrtzFK1nsnGhODF92t8NSQjVvqnqI716BxKV4cKESeePj1221/NDcjMVMIltwZH3zmf&#10;/d2uSTELN7pKE7u0fFq4bDwtTsaHwNYOtRfC6YlFlKVMi90gkyiw0dn0SY+U8sXlW/E4TDo01vff&#10;TyRKiRUwqR2tUeYKw0f6zQwhWIqsnpxsq9jSZk61O1pKwDelVTb9o7UuTI+5l7+cXHUgB30HxUQq&#10;W3cEbRNCpl38qb/lPf7jW/7JtxBA/eRdNC3kCtH66jdBDqQhOw1UqxdvUtPufq1r97f+drlfUFiy&#10;KHaEujZ6trnLyOPkEwwXmS0LbV3J043GIHSL2J97wjC8i+tyuh4fnn/V7f9NxE6D7T/uT/zQIVmv&#10;jJNN8dfyZAZ7c/ERIbO9cN2is9uSyy+eqGrNxUp0R5MuY5upPUQskVZQaY8dxELjZDyjQLQgPddA&#10;ibrRrzkh4cbQxJuFuZxMcpEIa/vp+08HFIqo+hDQK0Fmsml+ohfrq8MCIW3JFqCYaLA053YHXk3m&#10;IoMb82TsJ11T5ssXi70pTm7vas1Jn7dB0dIzbC2zvRzGZTsluSEjL6rvcKYd+tCLp0aa+HQqfnHC&#10;pjtAf0sYLdPxeUIwG3atVTaSzZ17DFTqPUw6Pf071WNzTB2WO9i63R+56bVwr12r/D4MIA+2IMqV&#10;icZG8nuZQ8Cd6MRu83xvXXjhNYmFx15u6WedHYDyKwM2OVEVsUvQnIPaZ3g3j2AmiJcmhUIZoUhz&#10;cVOWQwQb/gkZ+cc/zfuR+WOTmplLloMWMmCx6O0ETmgSX6vB5dzBLDULkZnG5Y9J3VNrIDNigZ3Z&#10;nibZ6WVF0lfjVWouyRDqnu7fFIbglIw4nLRBmSdqfdzFN23QfvLHV6emsyB+12RY4iWKpQgrbh1F&#10;ihQDjXb0KILXJ6KkP/VAaPTKrFfMnUcbb2ZC4dANcHDRlgpvEgHe1Y2JeAtbJ7IPPEAvL4P9tLXK&#10;KdBbJcl4eaiX1+Wkw8FrgjNBdH2ynkwJODLiGZwWCxcpTk9yRqkqv+eOJNcuRgRc49gAlhJJ+qYZ&#10;uUXZz0pzGf2UFgY/lPG9zz6513awWEpGR0n/E3ySf8GyVtrGF37Bd3y8agSQKgpiIZVQX8213VtV&#10;Udc+ygntt6bu6ZVr1F9eKqgxC9cu8IYc9KJxwNynIlc+p3JXDsiDtlm+quH0guWSt75OWatSJO73&#10;Wbv3eUGiXO/Wd9MThi5c42uvZuthiCXkRIiOl8JBJfx5xlBwD/Rh456ID9SIknCm81+DhrHxDPeF&#10;JgnvZaqs8kfUBc4hh9NL9u+W3IBWxXUvYKR0CncSTNRLHFEPM63rWY71BQl+B0p/SM7dmL3HwJlf&#10;Q/8hye9U4Nc4+AyfJTEDKIHvhlGo6sOyLyiHPS07H62iVJrhGZKmGSf5JxzF+hmDz7AWshd8C3BB&#10;lIIxaFo9lBeap0ZM+SXmnXbgzwa91i8OMhEZNsMcppXucxCLGlJfpw82ip3Nqs5ELdM6LBBhES7Z&#10;ukuNnIKUPAYbPIVWSuQptfj7m+O1KW4EA1F9s3uilvq57HufIuIzkfffU56o8KAl4v4U4nJukrgI&#10;N+37kwhHWFXDkK0Re7x6epyI2TS6jejKFtD3CSdxPS4tb85puKYE+N4XUr6opzWXP2OpD3kwQZjW&#10;YFWn5qClMQM/C5RB1TA0UOODJNTcoDlWlU1dAD5Xq2Xfq9P5GYr2xpFW9z13e7Ti4jFbifFvCtqw&#10;sHxRXk6orAHcbrR2YgXvtFdgLxN+wjCAaFvob5aiIocWC29W+QXAOq/3TnQpK63wv6Z0OfUuhEPF&#10;+UbesBkXdlX1Wzc908xN80Gk/+2/o6aczkC5AmQ6CsQ5srGxgmAA3fNX8GedCsUQk7CxhGGLRswI&#10;dEGLk0sNQTIDCyWx2BOoek1VZdN6okb7U7ATC8q5/ZPxBGnd6JvA/WUsQN2aHIwjZmIeKrKCPAdp&#10;0QLBNtlKkBnd97ZBBW9RiyZM13WT26f2C3Nix0ATQUzhRqTPpQ56QMgWBPOzE2ZzG3WxhEmkUVNQ&#10;WbKQ2XNPQycUIkp8cbpO6Mma9quU92Kaepws6eo+hjhZX6GQ0wSvKIg04FwsAnGylgCfX7Gn9BpL&#10;a3RIzcshEmNoh8g5xfNG1cVkWR2LLUPf914yEEX2G6n/r/CHz4KgCaeU4GLcyOsU8TBjczL+zOfS&#10;PsJjcmLnf0QbR6ulN76h8xk55VJgMFsXJLDS+Ui/kafnv8rzEsr4JuGnEPYl3VZJGNQf+3n2MvJ9&#10;hMnkSZ2f/CmrvAAi9gtgKrqycqjyN+owFwIJEfQvwEDrURrOfgz9VecmtXji/GTaYVO/oHLcO6gI&#10;ur72kKS/lOc2bKBNT2O04FZtZaW08mrK/zqVGZ4GVzdSC2yW0uDf0RfzlezD5neZjpjOlbQJEEg7&#10;6WPpN4FxLIrxB/8NZC9/EuALfhLuOQ3U+1XqMJv8EcfySsmjIDnR6f73nwN/nldFKydpSy7JCn9G&#10;HN6aOeXIBnmHu1qiG6AJsmlEinN5+htvGSDyrn8CCBT9sURsG47K79ybCbPLAsfzbt3/2BsCRJHo&#10;4srHmj12HLeC6UpY98+nE80EG2Vdw38R5H8OTEmBA1hliPkWNtFdZNpM7FmbJtZJ3N8ze4J5CUff&#10;WFhKTYyoWFRuPBel36XEg2qmODEXLf3kpJxELh23SY2qLAN54epQMPd8ZqvoOuKR3p2rlt24MZnD&#10;6nGS3w9Qyp9DVb8BwmJaKYZKlJiiYu73nPf5PQlRm5PGmbtQK62LZ8jMD0VIdXoEySgRipbutAyT&#10;QZ6i86rFBILwYPbFyg9tFadPVg3MXvszIBIpQBQYQpgNVxA4cEsmTFYj7n2X8q7E43DygKKZa5HJ&#10;m6OKvEc1R1VaJSd0V5KfzSTBYQ3mjyxjubKL3k9kg/rbQ2rE5FomKrhZvz91rCUMbtmbp/rmL1Gr&#10;6boe9aJ58g5hiCqlVQuiTN/qdiRzVGrxDY/BPT1HuecCRzRb2K9Thqjc0WmG6DD+kWwwD4W65DMT&#10;t6akxN5NhOUU2wO+/wrxXkgLEyrkgz8xLLmIk71Lw/gnHP3UJnAVnEPpQMeTA5XyOVejkvgSKS4M&#10;2omSuKi++Wh3iIkrsZb9ty5sRVmj8EfktOEjYI5EhbWAMiHcJvKa3uwm/aJNElEnVU5RMJIpLqhk&#10;ise+eN2wYHSJ8kOvwrUxSMBFZpwEJyezgnBzyW95ZxKSy6yVU6MKOndHtbAbenp2RY+hP3mspfr2&#10;GfbzL1hG/mCjIbxmw/M3b2opXtZ/H0FALnjKqbaSS5H2FCvLcWMHy5v8aJMTvPak/yzjyCFADYM7&#10;sfRKrctJhHVqISw1nryXT0NUZEt0bxvCVFfBUW93c9UWKWRLJGmcQD4/C3fmw4WquBrjEhkGRaUu&#10;IsxdbDUf1sG6fiYEb/38Md/ID4UeQ9siSdgSS9YEwQueMjm7MAg7uMiGrZGcHsx6eVPdhtrJvU+f&#10;XN1aW/vAhluGU8xdENVrRc8x67IQyELgcw8BWO5979gjHiJbdLCxyV9CzCR5uMPyVayFhEwPXXpu&#10;H7M7/QnVztt6nDxJ1u9tObYA63KxMeevHVpTq/5Hz1/bAkI2PAuBLATSIfCZEDzW34NjYgaYA6iE&#10;vqwQvwS7KctXw4uogsJiTqY7vesZ9u09T73zD1RdKGTb7rQKi3tP+mHVpFpVtB09GyMLgSwEPh8Q&#10;CDYQ92Fb180ZXozozCBX2z2HfsmeaZyOyemrmFrPY3/Uzu9eE/UL73Aaak/pedpk2atrH7GTtrAh&#10;Gsr9eHVRIZdMV4hH1mUhkIVAFgKfwSkthtP6w8n18kTsQHg6/svdDX6sXuXkYP8ut8h3jbx5bsyY&#10;dOCI+zhB2103UEVrw4MPWNp51UdyCUzWZSGQhcDnHgL7fElrhmJH5oRCdoOWBBBChzwlYks5+YXK&#10;9XNf8Q1rUp8z7//TnvZM8adveR8X9Htn81/l2r2Je5pdNn0WAlkI/A9AYJ8vabEldyxCPXB1jhbp&#10;KsxHMsUu2Bh1zfGb3O1fOWDE7D0mdqq83NrSs3/R5ud/zKF7qhj9/0CPZZuQhUAWArsNgcQ5wW5n&#10;0JGEFRXKvLRk+MpOhTkn1TYgeWnlvIeM3eO7Ys7Mw85a8ElH8srGzUIgC4EsBDoKgX1K8DifMP75&#10;xBlf5lqkLoYR2rTTqX27ZOxztR2tdDZ+FgJZCGQhkIVAFgJZCGQhkIVAFgJZCGQhkIVAFgJZCGQh&#10;kIVAFgJZCGQhkIVAFgJZCGQhkIVAFgJZCGQhkIVAFgJZCGQhkIXAfzoE/h+tPpnaszBEQAAAAABJ&#10;RU5ErkJgglBLAwQKAAAAAAAAACEAc5RKEK1OAACtTgAAFAAAAGRycy9tZWRpYS9pbWFnZTIucG5n&#10;iVBORw0KGgoAAAANSUhEUgAAAIwAAACfCAYAAAArgjELAAAAAXNSR0IArs4c6QAAAAlwSFlzAAAh&#10;1QAAIdUBBJy0nQAAQABJREFUeAHtXQdgFUX6n9nd19I7kISOtISOQEIXRLCLgl0REMtZ/tZTT0/O&#10;0xNPsZ4VCFZOD8GCKAhSJaEKQhJQ6SmQBNLLK7s7/9+3Ly+8hATSg9FRsuXNzE75zdfmmxnO/gx1&#10;aoFDaztZwwNKuwtd7y0YGyOYGMs505gQ3ykS/9Ep5N2BRdlH+Fim1inj30lk/jspZ4sX83himz5W&#10;SdwCcExiTHS3WJgJV6ZpgA2CyYSmFILpghefzFX+GnXB8bdavNBNUAClCfJsdVnm/BjZQ2LaBqtF&#10;CnK6dKbpjJU5GJO4YACQEXQngYezsjKzX2ERL2l1jVBeoT8BU4ue1YT+jM3Eg4pL3QAhkBBO8GT8&#10;lSTGVI2L3DwTd7m4qivs51pk+7uM8idgztJtGWsjZ5hlMbXU7qEm5SSF4FJ+63RxlpcPniQkvBPp&#10;rMS1/yzZ/m5/xtj4M9TUAhk/RMabTexlYkEQT6oJnDmdEgNlMdiR2QzKI7GdMVNziquJ3Cpe/Ulh&#10;aujGg2sie8gKXwQiEqCSYIsbIYikEHI4URLmcHJWWKQYYCK2RP9AZjbUkGWreP0nYKrpxsxVXTpw&#10;7lxiklhHB4RcDt5jQIWEXPcdwCKx4hLZSC3hR2JPTpdQIQm3asBgTPwZvFsg7YfoKCG7lpoUHlPm&#10;qMyHPGyJZJaSUjdYDDkGYFEw9PD7AcViTvXOr7Xd/wkYrx79ZVl0FBP8S5PCBnnAQmzIAAquABGo&#10;CBelZe5mM1gQwELqNckvjIt1nccetntl2epu/wRMeZdmrors4OfDv7aY2WACC4HELbO4I1gtnLlU&#10;vtDu4FshCBsyDMkxHluMDsFYEvy7VoeQKhX6EzBokCOrO3QRsrQMQBhor4YN2SwSg1q9oM3IzJmA&#10;kVNGq3nkFmJJxI4gv2TD+rupSvu2usc/PGBIGzIr2jdmE+9rh7WWAjBg6EJ07wYLS2jHMu9MXRzu&#10;A4B01kF+CCge+cUCiqNIYn3k2MwTlKY1hz80YI6s6RDjI0nLTDLvZXeCp1QJxIbKHPrCY7+1uZMm&#10;E20hygCzwiKJ/XjYEbEkA2Ey/6pK8lb5+IcFTNrq6L4WRfsa7OQ8oixEVSgYVANXHyvAYheLCk4G&#10;3Tn4jh0u+k0RYipkHInA4qEuMpQlh0vkarJ5DcVp7eEPCZisNVH9zGYdlIV1cRBYytFCQKBAYIEs&#10;87mmKDNipqY46d2h5eFtEW+qU3VTFFh0jXRms5F4XadRR45RvNYe/nCAOb6+TR/JJL5SZN6BwFI1&#10;2AgsTvGtSXNN81aRFZt8s82HR+iEF0N+IaBBS4K0I0ni86r5tNbnPxRgMsjcL8lfKDLrCK3G6FMP&#10;VSEQ2CCzOJ1ivUtSbmx7UVaFi0LmskgfRJ5OUwQGSIgl4QUoFLGjHNnBfmitAKlarz8MYDLWR7Y3&#10;m3RYcFlXdHLVdmAk4NpdYqesO68FZcn3jqD5iolWM+upgR0RUAhcpFZbwI5gvFsNcGV7x2/N938I&#10;wKStiA4xyfr/IG/09qjOpDhTx1OAIMtUVexXNfmaNuOzs9xv3X+JA8lc3O6xvXjsL4QcQ73+A7Ej&#10;apFWDxiRwsxWf22Bj4UPM8z95YKtByygOPCgE9kqE1M7jj960BssdJ+9IaIPNKGxBgsDSLjkZksm&#10;RZCx7piz2L6uaprW/NzqAXMiL+I5H4u48pQD1KnuJJUYlKJUc7Gbo0Zn7jz1y6k7ofNpNquwYJ7I&#10;kF+IKNE/okoQeL9vP7Ew91Ts1n/XqgGTu6nNdWaT9JCbsrg72uhSo/MZA5sRTie7N3Jc5vfVdXX+&#10;xsBgAGUqURcCiYcdkUpNTlW6JC2tLl1rftdqAZO/PaIrOvY1gRlEmkjEnLPRjx5W5J5MFP+KuiAz&#10;oaYOduiWy2w2FqVDlyaQEGqIJRE7cqki3Wx1rq8pbWt93yoBA4BIqlO8gsnACFVzd7TRgdThuHEb&#10;5vTP9+rHZhvvq/ljTBdJYhrFdxvpymem8UzaEd6vChmcV1BN0lb9CiJf6wu5W8Ino1Mvg2kflfP4&#10;yNEd+a1I8JZjP7uc8p1jx9e82CxvC4RdhQ0HJSFwGIFsMEShiOJICvvDsSNqhFZHYQRWJqJP/+bd&#10;ye7uhswCIReyR55wqdOix2ec9Lyv7qpr4gabhUG0JZAY1lwDLG5XBpbBS9Ufq0vX2t+1OsDkW0sv&#10;BnXp77HkejqQvONkSK2qSzwYMTZnl+d9dVfxcxtfCLvXqEAXURQ3S8IV93CDwDP/IXhsfiXjXnX5&#10;tMZ3rQ4wjOs3y+XkxWP2J5WYzP5gLwsjRh1//2wdmWfXxkBt7qpB/jEAgwTGlfI1JGj9D+HKUF07&#10;tSrAFG1qEwEP/xEeI5unwhZQhTKn/qtZUR7xvDvjVWc3kP8uBQIKJhdxFfCso6UlIluWLBvOmL4V&#10;/9gsQm+v+BkdJSZdDWL+i9PBtvy6470m8UzTZNEfKm8YefUbxAAdR50NoqBh0fz/hcadWW6hfi7e&#10;HNFG5foEEnYprXcwA0SlmtgYOLj1e9Z519v7vlkojKzzYbJsmgve/41iUs/3LkCj3nNtAO2iUMGK&#10;kLnBijTxYcSInFo5aLu4NtHHysJIE6ouQBZaVt37P8q7ZgEMVmh0F0JnuqY6MHoPNVXjwl2yq3fe&#10;pNFgsjGbydrT3u/PfC+mVAcVEpphMS7SJG3dmdM33q8xw2Zc1mXQrMDGy7HhOTULYCAH9DCKylm2&#10;rvtnNrzYNeXAQ2HZdf8ImYM0GlVnr4UOyU2rKYX3+5NbQ9rD/3JkVQ2L4pBMAza3I3hg/hHvNE11&#10;HzN8+lguSV9jHmx9bPz0CU31nbrm2wwyDJnmZ3YjmQImjaP7t7xR5F3IQYNm+dgt6qSUxAUwhKGX&#10;GxKMj7gzgJMUuVmmmSXzu7XN0iTYBKuNB7gNfpVTud0bxFfif0zOCI9qByy254rooOtaO2jrfkSB&#10;JFnPM0vSvjKntjV8xIlK9ayc25mf+va92VfT+VxD4maiHwwCK2LiZ9yDNmrxTYqaHDAxcTOD0Tyd&#10;ypuItsGoAEXssJm9HFx/S5LMY0B+b0vZzN4vj1fPizghofcMjQY9XFYm7Y8YeXZB1/MxwfmVHgLl&#10;eee5grWJ0lLLVQVhUbeC9XUCmw2yAJQy1ix5FrNxGGw0LCnAxkPJuYltbgiJz9rjSV+Xq+ZrelCS&#10;lAG6jl3PSE0TvAjGn8S65NFUcZuDJYWg8LBoGLOAv3oqEhs/42a09DqQ3THCaBjppdihM/t6fq/P&#10;FVDZ4yEypOWUlEq9fvu2W3ht8ir6yS8cUB5eHTui9KoKhZ1Lo8Ca+gOTQQR7csYitwnvf06sL8CC&#10;uFhJ1j46uTkkoDbf9o7TN35GLMDxiC5oEgxUiwOVXP9XSuK8MxobvfNoyvsmB0zv6MJDXOcDMXKH&#10;mExiXp8RNwSDvL6HpvgQFYsASQeUBJMVc6iQxO0NqSyIwFq7kzmIPTixFQcaG57+Zf859EWnoJry&#10;FdsHmQ5+F9nDVeZ7v8nEgmnNUdVAg1zTjDkoMv5hLsmLTFaNjGcCkK8P7ydJUp3qM2XKFFkTYi7n&#10;sj/ZArgk41uubQUi4PVqPtMirzwDslk+HhM3Ywha4V2JS/0NcouvEhlHAGr0VxSL9tyude/X2+RO&#10;bVy0LXSJrw+7KuekzAqKTIZaje3E9gKUH0KtT4SyVob7MGzl0V3nfIAsiQF4d15QoMvGZfjdVTDM&#10;U01CgCktNTOXC+wHxSWWR++MK2w1p1iS28BHv5khEAFcv9nzlQHeDuWncj39LjZuxnQIQgsEBhFy&#10;R/7cKTRtXMqWhB9Pj90yb5oHMBg5MRn+93Mm/wOt4OduEDKq0WY8+lGdiftSE+c3irm9KCm0l2QR&#10;G0tLTaG5+Qo6k3a4lAwPf1pTBOogoD1xcs2kQOZ/srn4+dtPM9S5YxAzBWBKrNSHBmBIAKY09B/5&#10;x8Dn1/jNDaRTYKJF+05NnxB0fu4qT141XfvF3RmlcnUbYNKOTBBG22iu15M3J9xfU5qWeG8M76b8&#10;cFzcFFtMeuCnEjfNRQNXgIUoiy7UrzWmj2ossFA9/ONOgpqwm9CDuWS0o9EOB2+yoRBY6JkTWyFN&#10;iN4RiCSJOqga0lLeMKCIEGY5pS8CwNJcKkt2aaxMp3fYORMwYgpQBO8+ZoX7BH2XfG5sARginF9W&#10;ns0ZLypzPQcWaoDFaBtdPajq6jNnTNQCPza5lhQdzZypGSLHqFs5vSfejJZ+NyVpwV14X3NP1bNB&#10;/AblrjjwfbuLuC7mgMKMgXedTIZbAozh6V+eL4GJgmJyz0pXx47IWQrg+gpYeF43i2MWxSf/kLK/&#10;LCAr6u8AxpNldlYIEnQA1OcAvpUBipMvy8KJPG3+DhGKfXtzkS+4S8317DV05sWIcbOHTaNISCEe&#10;3bf1wzO6YBiFb+Y/5U3WtF+NGXO3H2bt1kAjOp/YEY0gjPefNdU1rikbhRjFoRXR54NjXID7QVCb&#10;u6BzQ9F5NlRcQSdDaGFl/gHONhaTZq1uNoCoRZmT3RB4/on/erdSSkqM2ZKWPxws52ByybH0qVNJ&#10;E6x7IEuuzawlok16e1gRBN3PU5ISptQ9t6ZP0eQUhqqQsu6t4pj422dB2FwPtASUN0w/JrNX8PMt&#10;3tXsNGaa1c+l3Mu5vmTPjwkHvX+r6z1AIdjE9K1IR/+YmM2kXwaE+fr5Wswuh8lksrhcPlbhK8va&#10;FmC4bdUuJwoE1RlcS+yu+u2YGGPN9dqq7+v6bDOrj0mSqTdRFyJDUKdPSCr7a13zaa74zUJhPJWB&#10;On03+PSbpEpTgPqIXtRmJCctSKBnMuRBtX5Tli1jMe20LNxyYPK6detgvWq6ULA9dCj8ZxJRpNOk&#10;GBk/wP5yMFA29eGDM0sbuxSxw6cPZkLegIFkI2yToKtprvtSNye80djfaqz8mlzo9S5oSmL7d8CS&#10;FlPDuANUFs5fhPtDbOzwmddCpVkHQBFY0HjyZdmOruS/0rSg1tkg+MtUgMW9px0JuBI89EgwZ/ua&#10;AiwxMVPMEJrJ/G+AxW1zUTfyoqJaT2V4t2119zEjpvfrPXQmFIDGC80KGMZm68JiuQ+gOWTIMSQN&#10;Mh4iCfGD0MUiVMsw5BnVA48AhR4LFmVpvOqenhO+359K4QYKZCtjE0R6NjQqDHyefHqqRngTEDBL&#10;lpRRJNMZY0KIMsa1h1JSFhvbizT0CxAB+mPh1FeSzD/CtMutDc3Pk76ZAWPIM8fhz0TaEYzo1DGk&#10;oUgReAZujHu6hcatzlW5uPrwuvebdFdKTfCeKpieGyhkhNOx/ZgGu40KlVhjAVb7z57Gaqxrj1Ez&#10;O6PSTwuP+R9aI+5fS0l8f1tjfKPX0GnDQJa/Qbt2NGxFsvwujKY3NEbeHt7QGHnVOo+UpIUre8fN&#10;eAkj7HES9sDDjbSG7inYYXjOPLB384Iva51hPSMeJ2fvMj0achTDeQLQhizseGEQyykIYCV2H2OV&#10;we6jUaHjpwzpsHrxfWkAuLug9fyeJ5nsEi+ALcNJiwRdsD1d3Wt1KnM8vzfkCjlwDFD/GfKIqKBe&#10;nGGpL4tuSL6etE0rH3i+Us01Gga9QB7wPWSWER4hGK1nhy1s7N5N8zdXk6TRX4l9LLKoMCT1SHZk&#10;4PqUGLbzUGd2LC+IlTrMkF3cxFdxG/UKUbYUHKr1JXbb/GTN4gcz6luYmKHTr+ayvBjU1Gh7AIas&#10;Q5cnJy5YXt88PelARSYiP2LtwUStUWZi+TA9gdUlJbzqideQa4sBhgodM/S23hjGG1GIEKIypDVh&#10;VHyasrn9jSTvNKRitUn7zotT4k4WBa7fuLeHqchuBivSIegSW6xMSIjyUdlgRyKvwePI+2VTqfL6&#10;d9/dh1OTah96DrklVJbNW5BfV+pQEv4xWD5MSZrfYBmjT9yMKwU3JnT93aydupa7dKHfm5q0oNEE&#10;6XoDBq4IbWD6mgGhcCBgfAKs/797kuatr33zuWP2jr/tNsz0JHjzc5DoezAi3qwuL3Iol7l0D0b7&#10;87AU51YXpzbvxl350pUY6a87Vam9AsNHVZDUlAexEHdHqz9Iknb794sfOVRT3KrvQQFeRdr7iRXh&#10;g/RzplnW+u/cuNBtCa+aoJbP8Dm6HiBcgOg2N1gM6gjZT58FyvVRLbOpVTQYQuoeYkbM6oDCrILB&#10;6TqMvd4o7GAIVzeFRw8KDozqlZSbsafWIy8nbdeu8OgBXdCQ/aiyxtjm0gi8W5mTvpNGc0UgH1d0&#10;2GcYpRfDGhqI3+tFxsdfPXe6JMvvA+ghEgRbd9/RZ/D9CsG74rNVbmhOShWSbILVmF3SscfYDYf3&#10;rc6qEum0x17Dpo8H+30D+ZcPUrpw+lpZ2+CYn7KydkMJqHugGW60yXyI7VY3lQZY4AoEOXAaBlQl&#10;63Tdcz89Rd21JMw8w7r0H0lWeuvYWIVGC8g0Ca4K/D8esEo+a6H/jzj9UzW/cVmkh4RQf6HRi4zQ&#10;gTwAnfhej+HT/SlVXNwDNhj95oAlLEUzd9JUzCxz+Y76qIs9x7x3qVM1vY3ymkGlsBKyFOV34pvU&#10;FKRWk38OKADQ5A4e9lQ+JY2XNIVQVlqCfYjkbqrmtzSw79edyyPXeDG0C84PwL6EOJQ35StoevI5&#10;3c+6lnx4a0xcww+gWPdgfyywG9TFaDcDLAWYbr0ObGhxDcka9NrTKrXOBFL4XWD0b7klcFTdaAAU&#10;2WO9pWfYFDBWXyg1qy/UVi3uE3fbaMGVlag47C5uqyd065eR20KMwjchQ4xyC8cGoNDBcC7S1JdT&#10;Ni94GIX39Gq19cjb1K6jQ9fjueC91uzuPetAVseItSmx0IwcekEJl4sKjjI/30Dm4xeCeri1Ni6Z&#10;jG+oLrsG5y6ptOSkbjIHgh/58CCfUuFrLhKYbNSH9TyshPic3Dase/KbOCknqdclGRVehVUL033Q&#10;rDCzRXsSrXYXGg6ALbd4G22mE4V5xyRr/6wNi4oZdtujXFLmgLIbRiMCPBrhBCgYgeWHqt9urOc6&#10;AYZM9xiEm/BxSOHUqeg0oX2Gkvqh8JcYcgje0wii3/C8Ad17f23dC2Pipj8FNveMwePdNaQWLQUo&#10;/b0bF98+AdL2MMDygTta9X/TN4Z1x0T1U+ACU0D9LblFPlCXzcC7qv/7qxvZhf1+Elj4JiWs6CqO&#10;HCuWAv19mb9/OKYDHFjlCCHY5AtiqsKHyakXFRVzm+kEu3ZMPhsbm8IVycV+yeioWxSHCAssUAJ9&#10;yuDigG0Vdelbl64/0/uyzJ+qL5UxBTIG3QzVWh5iuGJWbrODaLPr0GY12mRih01/GttHzCb2SWPF&#10;UBaYOIY2mYI2of5pslBrwHSbdK/Fkl+6HJUcRyPdTcLFLxaHNLRLl7zi1Iygh5HZk/jhlM8LjRxd&#10;gESyp5Oj8//DFi92D6kaqkPmch4QuBwAGX8KNFTEyiCEp9zdqZvmpdSQjfH62Nrwayw2Ph9FRd+w&#10;Vz9dH7Pnw9XdPuBKiFW4jsmSOUKMiM0X90z6Wioq82NzPu3HkvaFcn9fM7PZAgASFzeZrMzmE8qK&#10;S4v1yMBj2iNXrFTaBJey5Vu7iMT9g0Wxs53kULF+FiMkyLfMeX38ik/6dzx4gS6USJdT3N/ziox3&#10;aiojrZZwWPX/Q+keRVsGUn0NKiH045owxe3b/M7hatJysObnAZC/Ejs1wOKmTkdBYCbv+XH+jmrS&#10;nPUVyhK4Y8d71E9nDbUGTGz8zLtQ0Lc8HYnKuTBqL0neNH+V5yvgqUPw/jX8G1aZfZBsIJajEx7Y&#10;u+X93zzxq7sij26QYX5EH7RxjyDcGfIFU7Fg5aUAveCZpKTFZdWl9bzLWh8xGTtHLYaj02qnQ7qj&#10;3djjh7sOuv11H5vpXhREV1UnxC3OrLYILcQnjT82dTvvEZ3HHp0fz7b+GsJ9bRbsRgbDM+QZkzlI&#10;Cg/x1/8x9UNsguiS5nw2kKWmBXEFhj4fH18RFNQOohUkFG5mRWV8/pbn7nlk/7HI/9jM8o35xdo9&#10;sVdmVqvtecpK8z1Mk59HeSYhExRPvaVazQayY2xG4Cvog3sr+sANlv2qUCfvS3q/zisU+sTN6gOW&#10;9g+I8cFWpzwBoDmr4F1bwHB05HqM/JHEGkhugX7/L3jK/c1Tcc+V1tTovta/AUwPQYiEMOYmKtSo&#10;uM/CuHgc6RZ64ld3xSiC9iUtQt8anYEKHYICc19y0rxvqovv/S5rU0RXHCCxA8Xc5jArV0Riljk2&#10;/lbYPUy70B9+KER5dENOEi5NZr5mO//37dtERGARu+P10Sy3yAxAQIMBtfe3OsSoATbRISxbfLnJ&#10;nx/JskrwnTHyIEBbfQL14KBoSJtoSrjOlBYH9k2Mm3nw1/Oj3sehF9eXlbHhMVcZLhbexaxyP1uK&#10;iUu/CwLU4JTNHWZUtUER5WWBAW9KXJnpAQu1J9hZiqLyyT9vnVej3FTlQ8YjlIlIk5AeREvMgvIA&#10;xcLQ/G6FKePD6uJ7v0NFaxNmU2sYnuxGbDQ6Evp3G3rjacsodu/+qAQd+wTMixeDHyUbow+J3BXl&#10;bTClmAC7waLu8GGt6ctYsPUpwDUPwiaqon0BP8rRtQEL5ScL8XeMU8xUKdMJLMY3dNN1YKVeYKG3&#10;NCOtYQ9eJy8sU9jcJQNEsJ+TTR11QKhYIUBgpUX9EwZmirsnLuff7YAVONefW0ykQbkDUT57aaHk&#10;dJaCS+Lbsslm88m7ms9mulJiuRcbh6dJipjjbi5Pququs3UY795M2ZxwW1WwkEWcBwYmVAULBu5P&#10;mq5eWhew0GCGGn6/SZdgPJQfQjP5U7+QPIr2eLI2y3JrCxgoKmI7URYKNLKINFplnzUwdVerQpOk&#10;joKMRse/DRYDLwajE4y06LzrzZK2EUL0ZCPDav64nMrf4JF3a/KF0dckb1uYVk2U015lrA9pDx+W&#10;azGZ+J/Q0ZlGmilsigxWdhlNwtUUzIrOfkmzScu3dhQTB6XxUPhWkg+vj0Vlk84/wnf8FsoOphdL&#10;FrNi1KNyPoLZ7YX0SnfLdnwcPXSderBAdbE5cJ0Ym/p1JFYv1j2Qp2IQC/wYbX2jN2UB20pySfpl&#10;+za/f7i2ucJ9ZLLmZ9kI5eRVdF60Oz93m1B/YmCfZzVrd58tv1oCBt71qvSi0NT0ShSD80Gwln4P&#10;ivFUJ3jKVf0YWWKTE+ffDVJ7NfrrUKW0gnUGmfo8Nm7m2yR0VU1LW4Jg1H3IZtd+isBqluPhT2vB&#10;8cEVNog9w3zbA6WxbiHx1FfQu8YqRc8bcgJftzuKBfs7WOe2hZBHTKxtcJnoGFHE1v7cHlSHcaez&#10;BIIN2gJpT+3ugI2KnGXgXxpsOsbEeq9Jk143KC/EpOU4n8CBqwEiz7dqc+01clY7uLV+jkE62Rss&#10;MDWstZfpV/yyKSGzNvn0iZ8eB3HiWwjXS8DmjdWU7gFP7iPo/nKrJWlrGNgPxp5/W/sz5VtrwOwj&#10;Pom1x2j41UbH40PUSKAiNlCMZ/ycCtb/Tutf3ceSkxK+wPqykRiBi6iQp6gNBqys3Gk3q5+QFlZd&#10;2rq902PRQXlo1EOedPDa74FG93VrWu63LkjDEWFBLLJNKFRoow50ohpLy/HhxWBPo/pk6RMGZrCL&#10;BqUZlOZwth/YDWgURiI2mmHR7cJYSJAfhGDSbDh5yZE8gUGFF4yH201l7ehL3S9NPwZsHUGkPp7y&#10;1PaqaNp5yHp8FRnwW1OpNnn/zrNPJcTGz+oaEz9zHiZR16F/JlHZKS8qL/UfnlPxZjputqMTiG2Q&#10;MTQMk6uPn6mMtQYMZZK8ef5eUZh/CTr+cdg9S9wsyhCY0E7SaM6UtdCm7mNkDa4Sfk36MAMU40YA&#10;bhoKd9ydFnQcjU02HGt+8YVVktT5EWJEIEST4hD/dqd8aDjHGdSnqkkAmX7jRDb3n3eyF2bfzv7v&#10;znKuiAo5sFCtzKmwIT2y2Jg+x8XAbiewJEUSZQ5Ci471TQr7+yM3seeenM5en3MPm3zJcCxuIxnA&#10;oDhc1XGYNVwJZFkOp8KjbyDbiEJQGL+6VmZP4oINGIy3IBcXpiFIBlwqzOZrd+0680K/PiPuCiaK&#10;jwJvBgBm4rvw7DuleGDQZ0FheazMKccbyodgzxhoQUSDpUrSNMP5qoYCn2rJGiJUfU0eYej4ORhR&#10;41CoLW4246Y2iBuE3n8tNjPwCzjxnFc1LT2TsQ2LPoajA5I8HYn5KDS6VC11qi6Pmt5h9OQBNP55&#10;ZZk2TxxIT2Geew2bHHbu0JYFBfqxOx96jd1+/1ysTtRYbM9O6HhoPFhu4m9zscUbu7FHFgzhH/7Q&#10;U/jYNMgyGgRgjQ0d2JMdPnqczbhvLrv/ibdY967tWVhoICgMhifILVEaqpMuidH0zf9hpwdwMLBb&#10;UeQpQ12uYOmLMBz/Dx35UYlFu5Gc6WtKD7Zu6h0/8zbMsW0mio8WNfxt8G0jCdoY9kT9PxoXQ2EU&#10;fOFgud0FngHL0Zcr3P1IRkAJbaf9A4nQlKeHOgPGk0Xq5oVbmCl/PMzzL6CjXEQxMCIMNoX5kcvg&#10;HLUhZnhNroGWPFSjkoaFCp305F3fK8qRjFWNQVwoXTx5oAmMaRx6JttLXkExe++D5TjVvgwigosl&#10;fPwdyzhGO6jJrENEifC1qizjhC/3szrZ8Vwr7SLOO7fD5gncxPb+dpQtWrKWpFuWcyKfvfvBN1jD&#10;bcx0w0VQyLrq0mheDWTmGnSUPMAvpB1U645IfNqqA0/5znalLT7QwbecaYoFAu2Fdov+AxbcJaAd&#10;u5PMQ32B757K3iB3+uK9iQuOnHpJd7NBBfWnQXWMCWNKi0WHl/eKm3FF5Xjup3oDhpKnrFtcDIrx&#10;GFwbLgZZTnGjlEgbsXLelgvpfZDHT/rF3VJJhdZV58sglzFEymlEQurPwdRlvWaevSuFbVITIWKU&#10;Ye7w2or3XC/x3BP/Liouxb4xTsgk5KYgGXIIgYgMBRf0z2C5hRb2azqpzzpLB3COZPuzcf3TYPbH&#10;RM3JQtSNRiGYL14UAXSlWMlGzwAIxzSCjGkEuu3OIncEWxTlUuwNjAWRfLWnDI15JcMbRIBPYQFY&#10;gXY0bGSeNqV2RaXyUDj3J4F4iGlzDJtOlUIYrqG6/hG8ADzyzS50SrXUrEGA8Xx3z+Z5qzXVORpU&#10;+R0gvKoKfQMcIDfGxt1+FcWHIHYNrHG3GqCiF6gQcPNEyo/vHaXHhoSw+JMZGCn/tZjFX7I2BnYx&#10;8hIcLhJuskzP1LnuDnZ/ie7JeNezfYG4bNhh/u22jiK32IIiksumzL7Z3BlTCMf4+d1PYIES1r55&#10;DVrsVuXJiz6gAjBEfYQmJOv0KxbFI+9HsSz3+84T0+tshXWXrvq/ZHiLHX77izrXN0FgxeAAEyQ5&#10;BeVxC7TsMOxXszCQx6Du+fSefgerimP+AddXlyuX1Dmw6+wC+3tAKraP2Ls5oVqQNwpgqAC0gjE5&#10;aT6slewaUMPDVahNZ/DiJbDgLgRyX0J0o9mNyunaUvDRhOoqUZ93aJh/QtB02Gym93FWkl/mcb9k&#10;NMIpxFTJFA5ULNjXJZ684Sd2otDKPtvQBVZemqeBtKhomDeK5nuPhLDHrt3J2oeXCofrNHkeMVEd&#10;4sagrNDSXJDHUq4enPQmBnlbReF/pf4yMmz4H05TNCZd3gJoPIxcDcMbZUttiVLkY+LjeZnLkFMS&#10;5iVvmb8b7f0GqLnxZTebYv8wnN+qlCU58YMDBSI/HvLpq2R8rfJzxWOjAcaTIzSppQpzkJ8uVGi4&#10;NRosx+gADDh5Gv509JBNjMVM8IQHqlo3PXnV5xocl39YdfFpZhOLsztDv/7vY2uVErtyGKetQfVF&#10;z6Hr6Artx9CIurYrEq/dvYl1bVfInvl4MECD+W1QFwroaFbqlPlznw5gNB3w6p2bWL8uebodlIeA&#10;5skP3cUhEyulDpYT7KdufuDSL9sP7HKgncPF/9J5Qsau+tSjhjQYd6wnfJEqDG8kO6KNsThT+xi/&#10;xWNR4BO7E9/J9qQH1XsNQD5cHg+VksjbJ9rzu/c1/SxzdBQXTdJ0AerZNHxgDirUpoIFGZ8DKYf8&#10;gEpeT9MATVGCvKSwy61WtgATQtZP15znWr6tfVD6CR/gUyL5RBC1GD8wjU0efojnl1jY3z8YzLb9&#10;Gobf3Cqod5kIHD2iCsXTN20HlSli327rJFbtaM8OZ/tygIebzbLesa2vGNR5Z+l1ow86rGZV+vTH&#10;kWvv/9v/pqKJ3eTKO8MG3PeNvzNCE+pPYC9RhpLB9DX4wj8xUNfVlC1WaNwBt5Hn0N5vu8z8tV/X&#10;1X+f5EqAGTNmtrJu3WwAsPECqdcYERBypUuNIQuMEoWBNjEXS0IfbrwvnZ5TXlJQJ7NZwdplfQp2&#10;kArJLzaLUofMfS2qCPBxskJsEkTTAR+uOo9n5dm4uRqweHIliuRrtYvbLjomLhzwKw8NsLOiUrOA&#10;oU+yKDrmW1XJanbkbzsQW7B2T68X1ib3zwnwKdy55stHD3jyaKwr1Of7sCrzTrjqPJfaPv/Ts7mN&#10;kBXeamdt6zKVUFNZKwEGMsZ7nCtRWKezBhropt2b5m9BwobzX5qaT/O/Gu6EY4EXF2wBK7CU5Nua&#10;CtXY71OWdenw4eru30UE23v52ZxqQbFJPng8gCUfDuLHARSSWTxsqLpv00guw15ocYNjUAUr25u6&#10;Q/TtUiy6gI0F+Tq0Uoe/fKI44NjkQYljHlz0+FhJVlV/s74CrlexP3zx8Krq8mzIO9J01CB/C6YH&#10;6mXfaci3KwBD/rOYg9sryWYABhIcaDnCpyaLendDthFrSOE8aadM+Z+cpx+5evWShzFHBJNsPUK7&#10;2L/c7GsTHxobMCI9ySc4aRbC4qnsSNW2Axg0V0QaEMk7dO/na2VTrxzDBvbtxp6e8wFsOIiDdUu0&#10;oRCByeYTyGRT8BO71/7t+fFXvXyFkDT/H5Y88vG4yXPHarlFGxubatej+o2WpMKohd34emP4tCNT&#10;fXkgX5TrXQ7RpeeI22/Z92PdfC48mTTGdfHiqdq4yS9OvWDy3DZrlrI36pNnj7Dw/+Y40m5AnSZW&#10;lqfcuREw2keGs9HD+7L8ghJWUFjCfAGUXt07sGGDe7Hj2XlsNsBSVAxXTNhgIEJXFMNicpW2jQz4&#10;hqxzguuZkCki6UdsmLbPGW4Oxm0OPf9eAokmWc60KElIELCxp4/m3JWctPAbKn8FYKCmxUOQkrwb&#10;k+4hXQ8Fi16NZRLTa9LNm6MhoNisk7nppXFXvbj9hy8eSarrN2mU9x0y826Nq+tRKcxgn+pwyot2&#10;ajiSnsU2JO5h40YPYKPi+2AnTCvLOH6Svfr2UrZpa7JBcQgsngD1mSYjMwMt/vNEmcij95i8ywQT&#10;N2buVy594HjclJdPm8X3pD9Hrhwz420V1dUdxsv+IL2Dc5xpfUB4O4PIBpC6jq3TPkNZDcBUsCRY&#10;ZJcCMFe5AVOuxZRPWhlWQ2iYMIo9WJdVdDRFL6maoyELzjyNesHklzqifMlgSLDjuyasWvLob57f&#10;6nLtPXzmSKEpy6Ex+NMqx6qB5ptoQhHqv6FDkmWXwAThuVJUvGbw3GTnRbHPDhYOfUt35O35cfnj&#10;eWCf5iJXRuSKLx84XCnBOfLQc8hfQiXJ1Q0rdPuhSIMwCmgOrysqHHrKXkMz28Sqyapt+DHtDre0&#10;H0SDzgAMec5ZuDUZ25K2N+IxkYvYZEW8jDQaQ+5FA9J/uJ8rCgqeqM22FDHDpmO7CWUQgLYd314H&#10;eej9hshDYEvvmMx+d2AtETz59MvrsuoQBTfCbbOeGTo+dtW6xevbWPelB51R2PWkqXqlxoTHhOjX&#10;tZj37igvXbRp2AvhevpuNGj5LDnoYT1lrarfashzt6H3BlhkexdMmvdBkQehTKAgrDvQ0BaUw+h7&#10;qgsZdwzyWfEx4yc8EWiMPi/CXEosWeMNw52PYoP8wg29nuwjqGsqNmS+CublpzDSNIPCUMYAD0D0&#10;EAsMWtw3/uaIivyruek/ZhpmrmlFJIsCcjGRJZ4XDiv8UuofMC/zgstZegKCORyi5GXjrnipd91y&#10;EyB4ZZcG+5ssFw4uhPnAS+I9a0bu+oPKCb+AcF02+wpf0wkR0/7g8OjQ/B7r1j1tTN65s6mfYH7W&#10;IpwhAq1CoGVANPUCbvE8/q2wSGV70GnboPl+CIDcj74dje5vh2w4cRL6B0prQIIMe8R+6ArTJpzs&#10;Ran7cwaV8YeU34ueDcBoQjfkF3phUBEhJS3GkhAY1Z4F+m7C6zx3Ru6JRdhULsfOQKtihsDjvYbg&#10;KpNikVs7msMgDKOgW39OeqdWXmI1ZMmIogDEjxjzJpIcIynyynFX/XtiTfGrvr/gylcG3zRyzROd&#10;ItLY11vOA5aNPVOrRsMzfjIGCI0w1AJzDYpiBVAi9MDASJiQnKy4KJfbYOUL9isN87OWYea9+UFi&#10;FA5/YuJuu95h4buw3dtPGNzY4Ut+DOC4CEyhAyoCEbQcHEZfeFJ5rhxWYnEE8xor8e95EAXYrGRi&#10;Uy8RgCgYBIOJAXRvAAbThSPpgYLBu4TY6H7CjLThkK1PhJD4iycDQ86RpL4wYHwPtnO5J26lq8wJ&#10;hAZtIxCC6NECK3cPVIpYt4c1Sx99H5rciwawsecJVih+OX7yy08OmvWu6Ww5OWEu/DWzg33nwW4q&#10;tncnKaVSQMPoCrYjN5l8XGaLnw51WffxDVF9fUM1q9VPd8EFMz8/XSoqKpD6d1XVW8fvk1KORmbt&#10;PNLl+0oZNfMD2sIOceI8tK6VBpNBOcrBQdMz1G/lfUdjl6YNDHN2ORAO4UjmwZhDmkjO+ymJ8z83&#10;vCuZlOgWRzyV0cHSABiyv6AXcRYAySpkV9AKFG76yRONrhBat2JTJnIXxAJ8N+qMUY5Na4DkxbA8&#10;PuQd37gXYiSVjoLByhjbYDw0wp8fvih5DG4Ec6m8+B+TP/I/g06UrLjw6pcHnyn77hEnLojr8Ys1&#10;JvqQ7GMjV5fKAeWUsOoRZje74gKJdDiKpbLSPKW4+IRSVHRCdpQVwacX7iOSTQT4+WJKU4HDeLFe&#10;kh9WUDmn5n0CJn7GIAILqTIEhDiJPtuCeb33MG93B0o1TFcMRzVjHbtBHBhra7Ixn6olxkz4PtS1&#10;2I0JwgaL7TZpkkWxMCkGhBnCLuQT8C8AIfnnpLbHqmawe8v8dOzqfUWRCHwZ8e4E+TKAgAxxRBBO&#10;Iom7/TyLkz+IxVCldAAFVnAMNFRXjGPknYsDKnZWzbP+z7P1H5ayh8df/eJhKMT/Qjv5YzeGC1D2&#10;9eMnz12AnS9fX/f1g/ur5g+mQQ7FvNRlg/JzSj2uGg8NiZYHnLwQZWhNiKjpirhwsFObNjbRtDej&#10;E/tf4vC3s3ZfVDHZVzWv5njW2xWls/SAIyhjr3IQOEFxbtEkacPeje8dRxm8asJY77iZyRArsC8w&#10;aYOSv+bSIT6wo95l9XHImfC1PoTfITBTct7BWtA+Gp5ibDhImosoh4wF6Mg7sabZY1pxSC4MWEf6&#10;IFrUWU7SCGQAm3SHw6x/FXP+tLaYWemGkmAbdLdaho/twVR7ozfq6iWP/Afa0lhYb8F/4e8hKz6S&#10;Yr5XVsQ2WFnfAXiGkZXY0xDfpAxZ+Mm6UYePnQwWPSJLQaZxgkQdAqnSKgvS+nfOYLGdDkkjY/Zx&#10;f1uZjbIYe9XcfsMvfwGLwpo/pCymjRRFirs/0Nq00J9J2QALDfzT6gjausNTSkoDOX6g59lzda+C&#10;xHFC+J2ygHjhg3aOkexa2TxwvUGgGDPgk/oRvOS+9SSq6Qovu1cAhmuQUZa3MIz78XBNWwlB+T6A&#10;0KCPhqwhxI/GV2vKsAHvv1/88I7VSx6aBHF8IsjyZ/BpzQK1CTJbfO+A83RSrp728/irX/73BVe+&#10;PMRXKW0T3zO5/eVDk5SpI3dJJnMwmV1qFWCkE1ERIerNFxzTMvPaqF9sHqF9nnh+3tHcNoZBCyea&#10;3AzXOpSjxUIlEHBNjaupJJBZDWpPRMLoPxxNVF1cIG0nBqGb8zBBe6xMVPZv+aQQkZPL/yVUl7C6&#10;dwDNsj5x0y6ELz2pbMZxNiRsAZF9gZS+xOIoGFfOCDBNGQTmmVbiAyvHXf5qG2wY0tfpLO4NsLYD&#10;QzRjzOVCnhUnToZl7D8edWDNnoE9Uo62168ffUj64edINf04xDbwKw/bqVpQqgPWWIuZF/3MJ/Tf&#10;aikqs4lnF1+rr9slnXRlff6zER/HWksC23jA97tq+uZ4xvD8ydPm9D3U5jSq4SkHaMZeeNdtQj8d&#10;hIyzHYio1nIOi8pqVXPNAQvZgWmCZAAo2y3BenKq43UPFoAPGHnbBKcmzwNorjCk83KgGFmVyy9w&#10;Q2tMJ6IzlvKHr/8vCxFohrjaWeJF7ZZcfCBry1ePXfVZbNvgkyw8cIz68pcDNaEVYTEaVoQYdPHU&#10;J4it6sxX53KQ5m8txgoSwbC1Bw8PyIMVxzfSt110NDvM9kOOSoN96L6xV784dO2SR7acyqF57oSk&#10;7MM8RREGh3/5IIWQeq9l/3dveNmH3GUheRSQgmZ8ZlMAfH2p3yr1HTGoBgXa/MbqkKaAv71E/M57&#10;lBrPoF4p296nTjwnwp7VVx9kwlVoNcPJO7eNOHqijf7Xq7fqMydl6qEhYZiDJJZPq0PMNF3P/PzC&#10;tMvjXfrMCTvZxr19XWt399OWbY/XElMjYPx0+ejc0oMqhnGSSmYEzDY83hIVDVciycYFIdU9g477&#10;jqZcZ4eay3JmsNSUrkIgrClCbd4fO7ZDz07fuSq8ff9MTGKOBd8zkwhDcxNYK/hxTtrONbXJpzni&#10;dB90fVh2oe1v6bmdfXYd7uEcH7tDGdNnt9Kv40GpwB6h/3K8u96+ja+IjLDqZVo7Pa5XjnjosqWm&#10;AV32y9HBJ6S531zu+nZLgFxcjFNuYHqGsP0r9tpb363/ZaWayz5TUkx9OveYsPXQvpWnaWlNWb/D&#10;h9fpEe0HjkTT9yEiicGK5Y3qKpTt18b8boMpjHdhyPEYJuTh0KJgjdWXQf9PB+LXe8dp6Xuz2a+7&#10;6ipps2KLhEX2ITwsoIiQTZoC5C1ZjO6TI/55/X/lZ6//UPnLpA1SfmmQXujwE7D1sHahuTzcP1d2&#10;Ooh1kZUJkoLE46lOqz69FyNcbIDmBTKrv9ASGhPG6Aq0+Rf49zio40Vgk2QsbdTQIBmmupIYnuqM&#10;kWvIS7RsU8/Lq9EDvbr0Tf0OUwtD0KncJDtZLg6FXJw0Sr9iyGZxLC+E7T7aVX/40k/N0WEnIS9L&#10;bGL/LXJqegexaW+sdvngRHnrb73E/kxfOIkXG5IOyQrgXQNpXm134kfZGNYJ0NQuwyjva+HOf6Au&#10;DzZ1fbzzL9+I6CPvd4193+iA8S7gnh/fzvN+Pjfu3dMgxOt1tVD6OjEAuzZcomH5CO/YVlf8baWG&#10;RcBYfA84RAWf5J9tGqpvTO2sHjruy3PzTkCjKq8JZBywXQg+5qF4syxE6vBtnnZkC2yZOFJHvh+G&#10;xc2wFbWI1tRUbd2oLKmpCtlY+ZZvKzIEqmR5lth5AaDJzc82lRQfU7LyTeLnIz10jt/JEHiyKEDs&#10;PNJVZGblyJuTy0w5J49jgGGS2ysYQj4Xl9IreAbiJGv9caSlSGhb+e2zTVd4ZfW7uG0Uofd3UVMU&#10;MrTjgDjIHPeCv3tohKHVGZ2O310uJ9+fE4uVj6H6oewoDeyK7TmocNVxEj5UHjtNRVLvaoeFdByw&#10;4GTaTuehvasPd+k93hdGwxGIYMP6iHGde4xffmjfqnOQ2npXoXb3fygKA2PtJMzeVtvjBBpVLeUZ&#10;x9OlzzZE8ne/6823pTp4WckxWilWY2uSHAONpCOWOo32RDKVWp6GC8QyTJfQLHFXWJ6/vODKf3f1&#10;/P57vv5hABMTM9sMxYY2Daixvwg0Qndylz1LdpalK8SuoKDWGN/zA9mbQH9u8DzToRWaLt8CAfh7&#10;yhMabixMDd9eMPnfNVpfPWnP9esfBjBS4NFBIAWYza0ZMO7OIpmXDJCVjZBn6kiosWT4mOS93de6&#10;Lx/IL3Op12CnioXQ16G2m7rDiX3FuMkvYQ7u9xv+MDJMePTAh8Ee4s4OmPp1JvK2wtKeCQMmZvvd&#10;Ie2X1c6De7//qlPPC49AbuovK6Yo/DK1S88Lgzr0mLTl8L6Vp3bK8iQ6x69np7fneAVqUzzSjuxm&#10;bTeoRoemAozBloSWGsACByclvQKf2MphwlUvRmhcmQGD382gNr2gSB2ARjVb9tG/+P6jR84pW1Xl&#10;kld+qosdhsfGTZ+OJX5XwpK7Hx5vzzblIeWVi9mwJ4DlEkzjdyBVuakCARGySu9CUXQJvvF51e98&#10;/8Uj5A/0PNYpvWrTnQMgSZ8PtTtGK9XJyEn/mjXQQRkms/YkLNjdsNnaUiwfWogCwA555lBrCgM3&#10;zCswtfYlCYHkQ4Gjgj+C6+attfnImYvQ1L/SLttH16AzRzclYKgW1C74xsaU6MKxZ1sg39S1Pkv+&#10;vPewGR8qJstN1CbGJIemXoGNpb8+Szq3E/jZItHv0B/i0SKGgzGkf3o1HIvCz+p4TRFbMvSJTxsB&#10;djGiqcFCdaRvQCsaEZvhP64l63y2b1O/QXmLp34s92GCmdE9J3a2tLXWkuAsspEaBMIdSfwQ/MX6&#10;2ixmO1sBmvp3lPMB2F6aT7iHZRBK0V/h5lrrtm3qNqiaP/oNu2RhohT9SP1J/tmYTd1QNV51z7Vu&#10;yOz0Xb+Gte93gAxfENi+wgTb09lHt5/TUn7foTOH4RQsWmtT63pW10h1ege0oI06RrQvTspO23Gg&#10;TmmbMXLbTsM26NhdDaQlB1TmOYgXS2vz+VrLMLXJ7ByLgxNYZn4Na+ulzcGOvOvukWWwHvkCWo/s&#10;/dvv/f6cJZsNbdjew6bjDGd+cXODhcrtlmXkkdmOtKsaWo9zLX2rBEw0DhWFlP6sYa5tsRYHa8JJ&#10;dH0n3Nyg9eQtVvwaPtwqARPECv+CNVYDW4K6eNqZ7DIQKGPUYsudnnet4drqZBjsjt0Tu0AlQZoL&#10;ojmclgw08QgGlYNDrgc3xsbVLVkXz7dbFYWhAxpwatEbsLu0OFiogaG6gisq4Vj+8YynwX/v11YF&#10;GLtZfwisaLwxe3yO9Ey5Yeym2PjpE86RIjWoGK2GJRkny7uX+VpbmhVV7RHYZVAkfY8q6cNbYqvU&#10;quVpyHOroDAxI2Z1wFFWdPTLOQcW6hzyIcYitz6yzltkkVtDAFI1bYMpTLdukyzmiKiJMrYAwUL4&#10;+VibtKTqR5rymfa3MQn+DWSFUUT+z92Apubcjsmb8ViX3ujrhZqr3vUGjLFDps6uw8TJjdg5IRhk&#10;FyZm3Z6SFH1BTduFNHalxmA/2RxHOjYDkK8/t8Hirnk5a9oF1jSqOVkTsWtJlQpxPsdkRWHzd2+Y&#10;f6i+fVE3ljR7ttRr2KyBOILlLWwEvQ1g+St4c5iquoboTueVAM6AmGFpcfUtTF3SdcL++TmOo2/C&#10;wbqeYKGxgol9aDJkM6EpfmNilSZX8Y/M++QURfP0jRUM24ys9Jc1GBWbM2j8fCHzpXA6fQLHDY7r&#10;1s19IGvPIbeEjhkzpi4+UdjQug6hE+tksWhsFRoyAme/3IkzA7DXHLtFZsq3KVsTDkR0GLRf1fiv&#10;JzN+yq9DtvWK2q7N4AmgLPfAOGeBvcNkdLLhh+vxx63+ChS4hQrGik0mq2Iy+zCL1Y9ZzD45TlfJ&#10;K5i53YiOTYa75TEMCBx1zi0ooJWARQCjgB233GAysER/vP6R0zeVg1YMQNh1g45SkTMxt0OeweZN&#10;8sDwyP6/5GTs3Eu/NHXA+upN4VED0E6AKhNDTb7aHViH3Q5le87OgldmH91Z6yUwRpXrUmBM6D2D&#10;ITkCfBish7Gew6Z1aoxTMupSBnfc2dKgQZlWh4W1g6tjRyyB7YgV0lHornD0bRD8d2ygGtR7JNgU&#10;Y8VADro7E719FKBI8/NrK/v7B69GowWiA2n+Z9OqJQ/SWqKKQHYdh6/SNtAn5GmumGY4naWYqHcx&#10;p6PkMFggBhsPQANa8f3ygYdN4xmz46PUAUcBshR4OyTjegjfzsI3ihWThNNrrBb4okip2+alIp4b&#10;hRVfbfwbkvPMwnQBjmfeSJts9xk+82Kc9TQLHCE5JbH93+siQtQZMAQQCLgrJZeYtGdbwkESei1t&#10;onASm4jBjpu3N351mybH8VPeDcSeMPsAGNrkGHvXORN+WPLwjOq+hh2sHsB5iC8b5zlivRuN0mMn&#10;D/yGg80DFJ37YEcnw5FME7JqVVwlmm9Iwe7vXzpn/HThLfk6lu5OxsaIOdjb7p09kXnz6+sRWCf+&#10;RY1J1ASLz0dqvv6lOM0UDczvw0LCHByZE4r9Yi9KSVq4srpGP9felbB9Th8WVQgK1JbKBjZUaeMc&#10;7/LqXMun5bPueOKYJlt/Kz8SuNg73rl433f49B44wPAi7A46VlaUTqjoU30ygu8Rcbc/jm1Wje3W&#10;6lLuugm95Tn7irAi5nB8CUY9HTT4sZTE98YDONhqXjp9+9W6lKYZ40azdCeYAVbegzBjN0l4nNUo&#10;T0hCBrWAmR9yCa4H1i3+yzkPFE9TYrF3CPrFDoe3t8CqtT2J80ahKk8JrmKb1rqHegEmOhqNzdgT&#10;Ycqvo9GAxbHDZ60CqYsTXDxf9yK0TAra6RyyKupBqx31Mvw9UlNJ8BvOKSZ3BTQXZ4dqineuvSfZ&#10;RRZmza6WjEQlSUt6HX1FHOBASuLCNfUpb70AY2wrj82eTzi7vA8Bbz4Qu0wudY4DL48mlZsKWp/C&#10;tECaEjfVYLkuzVTjmUY4Uv4oDtjAsfeEF50Gy+8hQCfib+FM0C+tss8HuotvKMtOH4QqrIARIbK+&#10;FagXYNwfAz0R/GOJlwzLF3nznFZQGMGewTjsA+XtacQhan+uB/gok4rMnGb/UGMpRHUF9nWqGajs&#10;CYoLxeuc9WOOGT5jZsywGbdSHWLibxsLc8Ng7B5xIahLP+yhtMIaHv10mVqyICVpXr3lzAYAhguo&#10;aCt01TYikAV+B0oTAUrzG0j3WyjojVBJbdU1/rn0DpA3tkwF0LHd/sEaV7ktX/447Er8IAEGA6Je&#10;vL/p641VCjp2vOKsCy1SYwKbO0v8Gq6LyTAu7BHMeRnqe49ZsmIBXf1DAwDj/ij4exSGnQ0bSOZg&#10;pLajISgYuw87SZ+2XLT+xWyalDjWcg+5QqC8TmydeqaJKGCqYqftc0Zdrtwqs3ECpfQoBu5VFhsU&#10;EMbGpW6alwID5El0SW+JWeaC0nyJFY4/VE5Xt6cGA6bYqr+PTxbh3LL5aNQvQHUWYWVOQZ/4O7bD&#10;yPeXuhWneWMrmvhN15ylaFDnWb37BcdyVpAiTW7RgyjO1EKkJsNICGCITqCIF/SKnzEKtrG3sKXW&#10;DAzsnbIuPXGm9LX5rcGAObzufbumWa8F6bvI6lT+icPN52Kb9Q91SUtAA/9f7yEzR9amIC0RZ9XX&#10;jx4DAH6xmF08c21kz5Tl4YZNprqypOWGbMXRfqJH2/TgQ98FdaouTku/i3M7v++FXN4PwHkbB998&#10;hAO3nnVl+2zZnfjew+4NnRtWygYDhj6/b+ubJ/ckvbcHh1N8BrY0BAgvAD+lzZwVWN27N6yITZfa&#10;viOw63ntsvWuETl9XS59l49i2rX3q+jJVb8o1jJlwR1vTDDLZdq42J+fspjNP+/7JuqpqvFa8nkK&#10;zgYvZEX/w3zREp0pQzB1M19V2YWgNKPMYWWPN1bZGgUwVBg6fBuo7oLJtY/w+C/MzywEcN7gsmlp&#10;bNyMh2leprEK3Rj5HF3T9u7SMiVpeI9UHJTp5GhciyLzNpBr/w/5V2h46aujQo+xtp92i8x6Ntw/&#10;H4fAOU2azgPAne7fuzQqtDHK0uA8AJbUjIDnYIJEwbUbUfwncWj9m3065h8IN/92Afalea3B3yjP&#10;oNEAQ+usNUlgTondA6fnlczh6mey6gnYgWkJTKQP4+ydZ2gUNFbB65tPynroDCUAAA5GSURBVP+Y&#10;+dj6tm/aLOzNMqcSZmV5uom59Nx8k6a69STMTLtzT18d1l02aStMJn718SwuQm0nREkx1xxO4Ikz&#10;BRv20kx2ywcyQgqO2WjpPFXXizXNEQebWHeA6Nuiou7mxtz+ttEAQ622LzEhScV+yDhb4DgKL1xO&#10;5UcIwnu4pNHODw+kpgXc1JKtu307M4W0jZjvY2F3u7CsuKjYJPyUAt414ohkhtuebLSGngG2Ko6v&#10;aTPUZFG+N5vY4IIirhUWm1jPtod4eGARlvYbBCgr1+E+q7o56xQTNyOEfIE838TzxNjhd3ygMOdL&#10;UPnngLJ/gzOjLrcHZVwK29E7iFejfcmTR12uFaS3LonOFheV6Ab17nsIvfPsuv1Ni2xdDJUP9gu9&#10;LSZuPkjenPAOA7WJTfN/QZflhYb6d7ZMG+H3rI0Rc20W/mAxlQRKKE5uE/kFJpzzqHGLRUg+Vs6K&#10;i/U5gcHOL2VJWQaTXniZg05h4yIvz4Sz+wTz8dHAljh3qmJ794szhxC4GqFotc4C7B2aEPsFMspD&#10;pAXhTMH52PtmCyrUD+4T1+Eep/mKj+D9+GIqtXMjh0alMJ6yuSxyPijL3arQ/muRbevx/qg923od&#10;KpqHozmHUbzY9IA3cT/SIqmNflKbpxze15yksBstJvZgmcPdv/QXe+/y4CCn7OOjS1YzwFIqNvj7&#10;amvNivwliEi4gzY3QAAmEM8lB/irgAq6A68Vxdjrt0kGnPHRKn9wzFA45JK7UZRHaEqLZEYcj4AT&#10;daUcSXO9Qj5B8L3pAdU60SmcozRdqrc1t8qnKz02aYV7x8/4CPshp4nCwn/xwMDP0NAyXNuu4Q7H&#10;E2jz63C+0KDG5K+Vaub1kLE+pL3VLG9FX7d1gkATdQHVgB3LfU9zA7DfHTfJ+vW+/vqbYE29y+zu&#10;3ygutk8x0tCV0llwQJ6saD9Frss+n8+GpNkMgQDjVCU4fPFvLA5pNgyjKih5MOD8ATSji+GAT8L6&#10;fogCo3BCbKNpRVWr1iQUxvMRp2b/i6Tzt1hgwFpoUPlwEL+YO+x3gddORUWPwiEJ646NkYq5jxlP&#10;YuKySWQcm1l+zMfC25YLtZ7iVVxNOCQeYJjr6++abjOz3g74BNQU4OEgfH00BtmmWQOdS8VV/VK0&#10;41S7RXsAH6epmVyrU7oW29kvhmB1IyjMu+Ca25qyYE0KGDoeEFO7bWDU+waVuxEO4tMBlvsgEoyD&#10;LPMOyNt9AI4AWK6DJHAXRP0anZjq2wh5m9p1hOxxo4cVVc2H9qay20WGv7+abZL4DTjPumoU4xlE&#10;CDtvMebv69JtVhzpJ4OwPF1t1CZ7mbxtYRq0n8tJpcck40z6EJ3iG2ZufxOcQz/H+1nJm+fXamOg&#10;+haySVmSd6F6xc24Euj8REjSEHqPbaxW4kBSAs8hMIcVAMvUfUkL13unaYz73M2hd/tapTeLMAME&#10;P9YK9kKshUYLOXTbHWIFZJQjVgu/o9iI52FBFN/dRCT4ypL4MMDfNdVs4jbINz8FDD55PnGzxihn&#10;XfLoPey2oWBNX6P97mpqgFQtV5NSGO+PwfUZwGDbIUfcxXX9S8gzz8Kxei0KsARd94Sv07SrG/i0&#10;d5rGuEeHDq2OZlhMhhyTCye0f/n5wWzHWHuSUaoGBVTFOHhNZQ+GBLjexllcNrCFqtEa7bn38Jkj&#10;+8bfGeHJkJaC9Im/fU7s0JkXet6lbl6IMyXlW6BYvNvca7abDTBYhvIzDlS/BSpGZ8xnv57avmge&#10;Jv6WoY+WcLl0KfjyJqumJIHUXuZpmMa4AqQ+3vmQl6WvDWARYi9Y1ST/INcii0kfgMbHRoGnYhIL&#10;skHNRjjpdLJpnScee9WpMV9KT78huP8at433R9LYbVhW8CLlaDjcy+bv8MF+OFjjjZgh0/t5vkQ+&#10;LRh89zBdguDbfKFJKl2b4kPA/RgjNQSyzcWQ9r+DDHcUhu3v0B8LdUXuXX5Id22yOmOc3KTQu/x9&#10;pbdgczE0HMgyBULn72uCP9du1PGcvG3h2GRZ34yzQVN0jfeyWSUrURpoSTCa8mWagz/ZbvzxVPpI&#10;0bawMVDFVxJonCrbCZYU39gsiSgKVij8CF54N5R3F5O0zyVVxOuK9CW+tTs5cX6TKAZnbESvH+u8&#10;asArbb1v6XhcUVC6z2TR/gOK8gAEib7Qa9FQUgB2Gf/R5WfJrXfmVRIG20/Oy2ehpbJJxlnW+kHh&#10;ZCsjxmbv90QLCvPdW5xVOEA2A7Ia7wZN6iIsPcrG4v4VESOzQPpPhRKzvM1Xcw1QQIkEM9kbGyz0&#10;JYWbo0BRcmGjeqfE6uzna5e/ZhbTDhxcvlTTlDlkFMUgqyj/qdI1z12LURiqnrE22p52ELLocxAV&#10;stBIf4PDyWTSBuh3mrC0W8SNkH/27Nkyv+Lkd/qtNQbIKW0gie8A+5kLUXocUJnsCPZ52ppftg3K&#10;wnJQnVEQxzekJCU0mZ3lbO0K4tpygZyWwIcfwRKPv8HursAgFe8BC5XKYdZAlsVzQmafwBnrsZYr&#10;adN9OTpuio2stvQFYTOTN18WwJKlSmIWpKQbLQX2XthmGJseMICFLYPP0d8pbkuFFqUwnkr3jJtG&#10;e6doKVsWGrICvTd2h9C0LRBEr0Ahh+PfHclJC/piD7tYP5a3Pylp8TnvAuqpX3VXg3qaXddgUvZu&#10;xuW/p2x6by3F6xN3+2ic9f0JZOq+eLwHA+oaUVgw+FzZdR2coOXDifRd2TkZu7yXefC2UQP+DZJ8&#10;MHXzgnltOg7AKk+2MrzjoFGwP3zq5JYrIqIHHc9O/+nXli993UqAJTiRkdH9B+b7aJlmTfovLEEb&#10;WEF+Qk5OquFcgTodCe8wqBPWec2GP1E3TKZ8Ibv4lqys3Y0661y3Up+KfU5QmFPFcd+5R5+WisIl&#10;wPsdE5b6YQh6KyDwpUBzAQujgzLYGGaxTBQOx51CV77au+Xd3yg1+dzsTQ+cZtfLFpOluWreLfmM&#10;ZSAPcF2aKSSGFRbwHeJY46TzJ6xOeSQsthWAiBlztx93Oh8SGuSVLQkG5WnJcnt/+5wEDBWQDFiY&#10;uJwDltSFS/plmBzsAepyF4Azonfc9FXg6US2T2KNawLI9hFoWbu5Yn+ICSsm4vhTAaxwQO3Y1myp&#10;75D0jlpJQUZjk/2Y86e1xbT21bDxBDhzfF62RJRugR3qDdRJQ10esjjlgTjLKRH1eBkThqA25344&#10;ZwFDTUfCIPcLDE7eMj8L1AWNLX2MafyfoNUmRFjbx+Q40r4G21oKwOyHpvU2gHWz0KVlMPdbwcPu&#10;wuRPoua0l+zb+gHUdECsmtB/zLQgl0NeqwntqoZuW0Ib9dginANVpma6NHueRbL9CGAcRZn7oqHv&#10;0nS9A3b5fAB4wUoFlsIKC28T/v5XQuh/yp8FDKnuJLdqityir1rEDlPbGpePeHImJ7PqIqicd3Mm&#10;h8DJ4B/HXEcjsE9UT4ew/8/Crc8jwrfJmxKwtGXGPoBnE1d5KvyL31LM1i7wnF+kqjM/MZnkAZgI&#10;TYXD+j5PGdQS7s8UYdWt5jotsMcOFhFCWHtBVg8rMevL/RzyDdgv6HbY/EJAGQEW68XQe8yaUzzG&#10;LVjOL+w5qs43Cy79E2X9O7YbOqb6+8WWWfWvfZ1KUKE5/ZyQJz3tUtP1nKYwVQvd5/zpXZhJ6tMz&#10;quCblPSAf4JmdIadYpolvzQZdoorJadaKBRpjUP3GSQrJQI+TtslWZoFi1warLgLsA2ZL2QHdLT+&#10;BFjbIsq/b/yMWEwTLHIE+Z4vF5Z0MjFTf01znfRxKes9coWh9vr738plZRDWWP+WGlXwamy6/4Pw&#10;biN2Q/LIi7CRnIQd6UGHbp8AsGxWZOlKVdXvh3GvANrdE+S+4dDsr2Pl4VNwo5wCZ5wiqM9PN/fk&#10;YdU2retzi9ph6lpY2sBoT+L8r2gzALilbMP08xyA5WrQn2xy8wRYrgDfSd6/5Y1CHB01DK42BXs2&#10;zlvvcqoFGO2dIGPegp0atiNOpOfbKufkhGSo6ADYJzhIbBY2TFoI2WKKJw4PCBoM9fdZdPJJyCBP&#10;9D4c1LPYor+h6WB7QqwAAEc6uXkT8glUbSbaRmSvqmujkX4RvnVJbPysCfjtr2bF1M/mlJ/Geueb&#10;hbkg7vcGFmqP3xVgPB1I1+SkhC9oQlNi8k+QV+6ld5ibCkVn94bq2gPedCPxwvCvwYjuhg4LhZ/c&#10;YrCDiWBZWyk+BUnXwyADFVrKNBwzx/xUXX0EVGOzN6iwfwy2BhFHMY/zNwjU19l0nu7nUG6E6vsF&#10;8u2Nfx1+TWp7DHFKfOzmfriuwUYFl/RuX7gZn8jA84vI+9+Kr/YT+a+kbpq/MWXd4jqxQKOw58Cf&#10;c1qGqU37eMsj2Fb0ZUkXcDLSHaAIHXF43LdGHlzqj07dg00c78CBdf5ysQvLXt0BGksYk0RBgSNH&#10;C2IBvgDcx5CTbDCeVTgiSZLpBOQhH1L3HZKrxGnTQ4UmwRVDByCkOchpWd++B2yqMP/MuXYxXDwX&#10;Yden/osXx4gxY9jlOTkpUmNrYJ7yN/f1dw8Y7wYr3/s2gd51G3rvvZbC4/DMRZdKAvNQ0u0ykz/D&#10;4vtnU3Z/lETvjcB5OwjChb6yvwKqBHFG3AvWdazEJg56oqiqPV+SFRAP/Xr4oTwGtvYKdkZYBvYE&#10;p2yxEFRrr8PfFIilqS8LTfXbvWnhL0h7O6Vftw6SSisKrQow3v1CcoznmbQnbN44XGkb3VFW1Yr3&#10;xu9CHMXscPovkYWlMWkB22VZfg0b7mT5MtsVnvT7tnbJi4lL/wjq+gywvy1MUlem/phwtF/cnXEO&#10;TbbTUuHyuJmeNK31+rvSkpq8E7Bxdfd1mSHYEpXv39gRIJjdqqhDk7ffnx/4swX+bIE/W6BBLfD/&#10;/kGBTN34uLwAAAAASUVORK5CYIJQSwECLQAUAAYACAAAACEAsYJntgoBAAATAgAAEwAAAAAAAAAA&#10;AAAAAAAAAAAAW0NvbnRlbnRfVHlwZXNdLnhtbFBLAQItABQABgAIAAAAIQA4/SH/1gAAAJQBAAAL&#10;AAAAAAAAAAAAAAAAADsBAABfcmVscy8ucmVsc1BLAQItABQABgAIAAAAIQBnmoFH3QIAAOMIAAAO&#10;AAAAAAAAAAAAAAAAADoCAABkcnMvZTJvRG9jLnhtbFBLAQItABQABgAIAAAAIQAubPAAxQAAAKUB&#10;AAAZAAAAAAAAAAAAAAAAAEMFAABkcnMvX3JlbHMvZTJvRG9jLnhtbC5yZWxzUEsBAi0AFAAGAAgA&#10;AAAhAEBJF8XhAAAACgEAAA8AAAAAAAAAAAAAAAAAPwYAAGRycy9kb3ducmV2LnhtbFBLAQItAAoA&#10;AAAAAAAAIQDGXx8/rHkAAKx5AAAUAAAAAAAAAAAAAAAAAE0HAABkcnMvbWVkaWEvaW1hZ2UxLnBu&#10;Z1BLAQItAAoAAAAAAAAAIQBzlEoQrU4AAK1OAAAUAAAAAAAAAAAAAAAAACuBAABkcnMvbWVkaWEv&#10;aW1hZ2UyLnBuZ1BLBQYAAAAABwAHAL4BAAAK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7089;top:3082;width:10579;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UewgAAANoAAAAPAAAAZHJzL2Rvd25yZXYueG1sRI9Ba8JA&#10;FITvgv9heUJvuqkULWk2UkRDPShom/sj+0yC2bchu8b037uC4HGYmW+YZDWYRvTUudqygvdZBIK4&#10;sLrmUsHf73b6CcJ5ZI2NZVLwTw5W6XiUYKztjY/Un3wpAoRdjAoq79tYSldUZNDNbEscvLPtDPog&#10;u1LqDm8Bbho5j6KFNFhzWKiwpXVFxeV0NQrmdpvt98flIedsucPDNc83Ta7U22T4/gLhafCv8LP9&#10;oxV8wONKuAEyvQMAAP//AwBQSwECLQAUAAYACAAAACEA2+H2y+4AAACFAQAAEwAAAAAAAAAAAAAA&#10;AAAAAAAAW0NvbnRlbnRfVHlwZXNdLnhtbFBLAQItABQABgAIAAAAIQBa9CxbvwAAABUBAAALAAAA&#10;AAAAAAAAAAAAAB8BAABfcmVscy8ucmVsc1BLAQItABQABgAIAAAAIQCxphUewgAAANoAAAAPAAAA&#10;AAAAAAAAAAAAAAcCAABkcnMvZG93bnJldi54bWxQSwUGAAAAAAMAAwC3AAAA9gIAAAAA&#10;">
                <v:imagedata r:id="rId5" o:title=""/>
                <v:path arrowok="t"/>
              </v:shape>
              <v:shape id="Image 5" o:spid="_x0000_s1028" type="#_x0000_t75" style="position:absolute;width:6438;height:7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XgxwgAAANoAAAAPAAAAZHJzL2Rvd25yZXYueG1sRI/BasMw&#10;EETvgfyD2EIvIZZdSFocKyG4FHJqSNoPWKyNZWqtjKXa6t9HhUKPw8y8YapDtL2YaPSdYwVFloMg&#10;bpzuuFXw+fG2fgHhA7LG3jEp+CEPh/1yUWGp3cwXmq6hFQnCvkQFJoShlNI3hiz6zA3Eybu50WJI&#10;cmylHnFOcNvLpzzfSosdpwWDA9WGmq/rt1WwXT2f24Zvr3F1fq9DsYldRKPU40M87kAEiuE//Nc+&#10;aQUb+L2SboDc3wEAAP//AwBQSwECLQAUAAYACAAAACEA2+H2y+4AAACFAQAAEwAAAAAAAAAAAAAA&#10;AAAAAAAAW0NvbnRlbnRfVHlwZXNdLnhtbFBLAQItABQABgAIAAAAIQBa9CxbvwAAABUBAAALAAAA&#10;AAAAAAAAAAAAAB8BAABfcmVscy8ucmVsc1BLAQItABQABgAIAAAAIQAkdXgxwgAAANoAAAAPAAAA&#10;AAAAAAAAAAAAAAcCAABkcnMvZG93bnJldi54bWxQSwUGAAAAAAMAAwC3AAAA9gIAAAAA&#10;">
                <v:imagedata r:id="rId6" o:title=""/>
                <v:path arrowok="t"/>
              </v:shap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E47B2"/>
    <w:multiLevelType w:val="hybridMultilevel"/>
    <w:tmpl w:val="47364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A0"/>
    <w:rsid w:val="00003054"/>
    <w:rsid w:val="00034C6F"/>
    <w:rsid w:val="00042381"/>
    <w:rsid w:val="00043254"/>
    <w:rsid w:val="000442ED"/>
    <w:rsid w:val="00050724"/>
    <w:rsid w:val="000612D1"/>
    <w:rsid w:val="000A6A30"/>
    <w:rsid w:val="000C6AC1"/>
    <w:rsid w:val="000D376E"/>
    <w:rsid w:val="000D3BEA"/>
    <w:rsid w:val="000F1E21"/>
    <w:rsid w:val="00106610"/>
    <w:rsid w:val="0011369B"/>
    <w:rsid w:val="00154A36"/>
    <w:rsid w:val="0016258B"/>
    <w:rsid w:val="00164A37"/>
    <w:rsid w:val="00180732"/>
    <w:rsid w:val="001A0967"/>
    <w:rsid w:val="001A1AC8"/>
    <w:rsid w:val="001B459D"/>
    <w:rsid w:val="001B5262"/>
    <w:rsid w:val="001C0493"/>
    <w:rsid w:val="001F1E66"/>
    <w:rsid w:val="002312DB"/>
    <w:rsid w:val="00232D6D"/>
    <w:rsid w:val="002350F8"/>
    <w:rsid w:val="00257412"/>
    <w:rsid w:val="0027324E"/>
    <w:rsid w:val="00286ACD"/>
    <w:rsid w:val="002B2991"/>
    <w:rsid w:val="002C1855"/>
    <w:rsid w:val="002D2AE3"/>
    <w:rsid w:val="00322D2D"/>
    <w:rsid w:val="00356599"/>
    <w:rsid w:val="00386271"/>
    <w:rsid w:val="003A591E"/>
    <w:rsid w:val="00402360"/>
    <w:rsid w:val="00410192"/>
    <w:rsid w:val="004106FC"/>
    <w:rsid w:val="004423AC"/>
    <w:rsid w:val="004669FA"/>
    <w:rsid w:val="00466E3D"/>
    <w:rsid w:val="004675B6"/>
    <w:rsid w:val="004A3660"/>
    <w:rsid w:val="004A5494"/>
    <w:rsid w:val="004B01B5"/>
    <w:rsid w:val="004E0534"/>
    <w:rsid w:val="004E79FA"/>
    <w:rsid w:val="005154BE"/>
    <w:rsid w:val="00535CB7"/>
    <w:rsid w:val="00547674"/>
    <w:rsid w:val="00572204"/>
    <w:rsid w:val="00585313"/>
    <w:rsid w:val="00596000"/>
    <w:rsid w:val="005D1C81"/>
    <w:rsid w:val="005F05AE"/>
    <w:rsid w:val="00624562"/>
    <w:rsid w:val="006A1DE2"/>
    <w:rsid w:val="006B1DBF"/>
    <w:rsid w:val="006E3717"/>
    <w:rsid w:val="0073126E"/>
    <w:rsid w:val="0073182D"/>
    <w:rsid w:val="00747126"/>
    <w:rsid w:val="00747176"/>
    <w:rsid w:val="007821E0"/>
    <w:rsid w:val="0078415A"/>
    <w:rsid w:val="00787BE5"/>
    <w:rsid w:val="00793E51"/>
    <w:rsid w:val="007A26DB"/>
    <w:rsid w:val="007A45C9"/>
    <w:rsid w:val="007A6AA2"/>
    <w:rsid w:val="007E09FC"/>
    <w:rsid w:val="007E3707"/>
    <w:rsid w:val="00815812"/>
    <w:rsid w:val="0082430A"/>
    <w:rsid w:val="008425B0"/>
    <w:rsid w:val="008640E4"/>
    <w:rsid w:val="00886E65"/>
    <w:rsid w:val="008A7322"/>
    <w:rsid w:val="008E1199"/>
    <w:rsid w:val="008E7225"/>
    <w:rsid w:val="00905A05"/>
    <w:rsid w:val="00907530"/>
    <w:rsid w:val="00940C3C"/>
    <w:rsid w:val="00953FC8"/>
    <w:rsid w:val="00962B6A"/>
    <w:rsid w:val="00970BDB"/>
    <w:rsid w:val="00972703"/>
    <w:rsid w:val="0097362F"/>
    <w:rsid w:val="00975322"/>
    <w:rsid w:val="009B4CB9"/>
    <w:rsid w:val="009C3F00"/>
    <w:rsid w:val="009D6CF0"/>
    <w:rsid w:val="00A07626"/>
    <w:rsid w:val="00A5357C"/>
    <w:rsid w:val="00A60FD6"/>
    <w:rsid w:val="00A81027"/>
    <w:rsid w:val="00A854FA"/>
    <w:rsid w:val="00A90051"/>
    <w:rsid w:val="00AD138F"/>
    <w:rsid w:val="00B1531D"/>
    <w:rsid w:val="00B53E28"/>
    <w:rsid w:val="00B76635"/>
    <w:rsid w:val="00B91355"/>
    <w:rsid w:val="00BC136E"/>
    <w:rsid w:val="00BF2AD9"/>
    <w:rsid w:val="00BF48B0"/>
    <w:rsid w:val="00BF6D2F"/>
    <w:rsid w:val="00C23210"/>
    <w:rsid w:val="00C2449A"/>
    <w:rsid w:val="00C5035F"/>
    <w:rsid w:val="00C859C7"/>
    <w:rsid w:val="00CA7650"/>
    <w:rsid w:val="00D01D8E"/>
    <w:rsid w:val="00D03DBF"/>
    <w:rsid w:val="00D52BD8"/>
    <w:rsid w:val="00D9374C"/>
    <w:rsid w:val="00D9396E"/>
    <w:rsid w:val="00DD6613"/>
    <w:rsid w:val="00DE2DA0"/>
    <w:rsid w:val="00E32BFE"/>
    <w:rsid w:val="00E73341"/>
    <w:rsid w:val="00EB1667"/>
    <w:rsid w:val="00EB4B2F"/>
    <w:rsid w:val="00F008B6"/>
    <w:rsid w:val="00F02144"/>
    <w:rsid w:val="00F13B31"/>
    <w:rsid w:val="00F2217E"/>
    <w:rsid w:val="00F32ADD"/>
    <w:rsid w:val="00F51C19"/>
    <w:rsid w:val="00FA0FEC"/>
    <w:rsid w:val="00FC7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FD06C9E"/>
  <w15:docId w15:val="{12AF6291-94AD-4D0C-BFB2-322E04FE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DE2"/>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2DA0"/>
  </w:style>
  <w:style w:type="character" w:styleId="Strong">
    <w:name w:val="Strong"/>
    <w:basedOn w:val="DefaultParagraphFont"/>
    <w:uiPriority w:val="22"/>
    <w:qFormat/>
    <w:rsid w:val="00410192"/>
    <w:rPr>
      <w:b/>
      <w:bCs/>
    </w:rPr>
  </w:style>
  <w:style w:type="character" w:styleId="Hyperlink">
    <w:name w:val="Hyperlink"/>
    <w:basedOn w:val="DefaultParagraphFont"/>
    <w:uiPriority w:val="99"/>
    <w:unhideWhenUsed/>
    <w:rsid w:val="00C859C7"/>
    <w:rPr>
      <w:color w:val="0563C1" w:themeColor="hyperlink"/>
      <w:u w:val="single"/>
    </w:rPr>
  </w:style>
  <w:style w:type="character" w:customStyle="1" w:styleId="Mentionnonrsolue1">
    <w:name w:val="Mention non résolue1"/>
    <w:basedOn w:val="DefaultParagraphFont"/>
    <w:uiPriority w:val="99"/>
    <w:semiHidden/>
    <w:unhideWhenUsed/>
    <w:rsid w:val="00C859C7"/>
    <w:rPr>
      <w:color w:val="605E5C"/>
      <w:shd w:val="clear" w:color="auto" w:fill="E1DFDD"/>
    </w:rPr>
  </w:style>
  <w:style w:type="character" w:styleId="FollowedHyperlink">
    <w:name w:val="FollowedHyperlink"/>
    <w:basedOn w:val="DefaultParagraphFont"/>
    <w:uiPriority w:val="99"/>
    <w:semiHidden/>
    <w:unhideWhenUsed/>
    <w:rsid w:val="004A5494"/>
    <w:rPr>
      <w:color w:val="954F72" w:themeColor="followedHyperlink"/>
      <w:u w:val="single"/>
    </w:rPr>
  </w:style>
  <w:style w:type="paragraph" w:styleId="BodyText">
    <w:name w:val="Body Text"/>
    <w:basedOn w:val="Normal"/>
    <w:link w:val="BodyTextChar"/>
    <w:uiPriority w:val="1"/>
    <w:qFormat/>
    <w:rsid w:val="0073126E"/>
    <w:pPr>
      <w:widowControl w:val="0"/>
      <w:autoSpaceDE w:val="0"/>
      <w:autoSpaceDN w:val="0"/>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73126E"/>
    <w:rPr>
      <w:rFonts w:ascii="Arial" w:eastAsia="Arial" w:hAnsi="Arial" w:cs="Arial"/>
      <w:sz w:val="22"/>
      <w:szCs w:val="22"/>
    </w:rPr>
  </w:style>
  <w:style w:type="table" w:styleId="TableGrid">
    <w:name w:val="Table Grid"/>
    <w:basedOn w:val="TableNormal"/>
    <w:uiPriority w:val="39"/>
    <w:rsid w:val="004E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9FA"/>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E79FA"/>
  </w:style>
  <w:style w:type="paragraph" w:styleId="Footer">
    <w:name w:val="footer"/>
    <w:basedOn w:val="Normal"/>
    <w:link w:val="FooterChar"/>
    <w:uiPriority w:val="99"/>
    <w:unhideWhenUsed/>
    <w:rsid w:val="004E79FA"/>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E79FA"/>
  </w:style>
  <w:style w:type="paragraph" w:styleId="BalloonText">
    <w:name w:val="Balloon Text"/>
    <w:basedOn w:val="Normal"/>
    <w:link w:val="BalloonTextChar"/>
    <w:uiPriority w:val="99"/>
    <w:semiHidden/>
    <w:unhideWhenUsed/>
    <w:rsid w:val="00D01D8E"/>
    <w:rPr>
      <w:rFonts w:ascii="Segoe UI" w:hAnsi="Segoe UI" w:cs="Segoe UI"/>
      <w:sz w:val="18"/>
      <w:szCs w:val="18"/>
      <w:lang w:eastAsia="en-GB"/>
    </w:rPr>
  </w:style>
  <w:style w:type="character" w:customStyle="1" w:styleId="BalloonTextChar">
    <w:name w:val="Balloon Text Char"/>
    <w:basedOn w:val="DefaultParagraphFont"/>
    <w:link w:val="BalloonText"/>
    <w:uiPriority w:val="99"/>
    <w:semiHidden/>
    <w:rsid w:val="00D01D8E"/>
    <w:rPr>
      <w:rFonts w:ascii="Segoe UI" w:eastAsia="Times New Roman" w:hAnsi="Segoe UI" w:cs="Segoe UI"/>
      <w:sz w:val="18"/>
      <w:szCs w:val="18"/>
      <w:lang w:val="ru-RU" w:eastAsia="en-GB"/>
    </w:rPr>
  </w:style>
  <w:style w:type="character" w:styleId="CommentReference">
    <w:name w:val="annotation reference"/>
    <w:basedOn w:val="DefaultParagraphFont"/>
    <w:uiPriority w:val="99"/>
    <w:semiHidden/>
    <w:unhideWhenUsed/>
    <w:rsid w:val="00F008B6"/>
    <w:rPr>
      <w:sz w:val="16"/>
      <w:szCs w:val="16"/>
    </w:rPr>
  </w:style>
  <w:style w:type="paragraph" w:styleId="CommentText">
    <w:name w:val="annotation text"/>
    <w:basedOn w:val="Normal"/>
    <w:link w:val="CommentTextChar"/>
    <w:uiPriority w:val="99"/>
    <w:semiHidden/>
    <w:unhideWhenUsed/>
    <w:rsid w:val="00F008B6"/>
    <w:rPr>
      <w:sz w:val="20"/>
      <w:szCs w:val="20"/>
      <w:lang w:eastAsia="en-GB"/>
    </w:rPr>
  </w:style>
  <w:style w:type="character" w:customStyle="1" w:styleId="CommentTextChar">
    <w:name w:val="Comment Text Char"/>
    <w:basedOn w:val="DefaultParagraphFont"/>
    <w:link w:val="CommentText"/>
    <w:uiPriority w:val="99"/>
    <w:semiHidden/>
    <w:rsid w:val="00F008B6"/>
    <w:rPr>
      <w:rFonts w:ascii="Times New Roman" w:eastAsia="Times New Roman" w:hAnsi="Times New Roman" w:cs="Times New Roman"/>
      <w:sz w:val="20"/>
      <w:szCs w:val="20"/>
      <w:lang w:val="ru-RU" w:eastAsia="en-GB"/>
    </w:rPr>
  </w:style>
  <w:style w:type="paragraph" w:styleId="CommentSubject">
    <w:name w:val="annotation subject"/>
    <w:basedOn w:val="CommentText"/>
    <w:next w:val="CommentText"/>
    <w:link w:val="CommentSubjectChar"/>
    <w:uiPriority w:val="99"/>
    <w:semiHidden/>
    <w:unhideWhenUsed/>
    <w:rsid w:val="00F008B6"/>
    <w:rPr>
      <w:b/>
      <w:bCs/>
    </w:rPr>
  </w:style>
  <w:style w:type="character" w:customStyle="1" w:styleId="CommentSubjectChar">
    <w:name w:val="Comment Subject Char"/>
    <w:basedOn w:val="CommentTextChar"/>
    <w:link w:val="CommentSubject"/>
    <w:uiPriority w:val="99"/>
    <w:semiHidden/>
    <w:rsid w:val="00F008B6"/>
    <w:rPr>
      <w:rFonts w:ascii="Times New Roman" w:eastAsia="Times New Roman" w:hAnsi="Times New Roman" w:cs="Times New Roman"/>
      <w:b/>
      <w:bCs/>
      <w:sz w:val="20"/>
      <w:szCs w:val="20"/>
      <w:lang w:val="ru-RU" w:eastAsia="en-GB"/>
    </w:rPr>
  </w:style>
  <w:style w:type="character" w:customStyle="1" w:styleId="UnresolvedMention1">
    <w:name w:val="Unresolved Mention1"/>
    <w:basedOn w:val="DefaultParagraphFont"/>
    <w:uiPriority w:val="99"/>
    <w:semiHidden/>
    <w:unhideWhenUsed/>
    <w:rsid w:val="00BF6D2F"/>
    <w:rPr>
      <w:color w:val="605E5C"/>
      <w:shd w:val="clear" w:color="auto" w:fill="E1DFDD"/>
    </w:rPr>
  </w:style>
  <w:style w:type="paragraph" w:styleId="ListParagraph">
    <w:name w:val="List Paragraph"/>
    <w:basedOn w:val="Normal"/>
    <w:uiPriority w:val="34"/>
    <w:qFormat/>
    <w:rsid w:val="00BF6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8680">
      <w:bodyDiv w:val="1"/>
      <w:marLeft w:val="0"/>
      <w:marRight w:val="0"/>
      <w:marTop w:val="0"/>
      <w:marBottom w:val="0"/>
      <w:divBdr>
        <w:top w:val="none" w:sz="0" w:space="0" w:color="auto"/>
        <w:left w:val="none" w:sz="0" w:space="0" w:color="auto"/>
        <w:bottom w:val="none" w:sz="0" w:space="0" w:color="auto"/>
        <w:right w:val="none" w:sz="0" w:space="0" w:color="auto"/>
      </w:divBdr>
      <w:divsChild>
        <w:div w:id="1674449504">
          <w:marLeft w:val="0"/>
          <w:marRight w:val="0"/>
          <w:marTop w:val="0"/>
          <w:marBottom w:val="0"/>
          <w:divBdr>
            <w:top w:val="none" w:sz="0" w:space="0" w:color="auto"/>
            <w:left w:val="none" w:sz="0" w:space="0" w:color="auto"/>
            <w:bottom w:val="none" w:sz="0" w:space="0" w:color="auto"/>
            <w:right w:val="none" w:sz="0" w:space="0" w:color="auto"/>
          </w:divBdr>
        </w:div>
        <w:div w:id="1857649586">
          <w:marLeft w:val="0"/>
          <w:marRight w:val="0"/>
          <w:marTop w:val="0"/>
          <w:marBottom w:val="0"/>
          <w:divBdr>
            <w:top w:val="none" w:sz="0" w:space="0" w:color="auto"/>
            <w:left w:val="none" w:sz="0" w:space="0" w:color="auto"/>
            <w:bottom w:val="none" w:sz="0" w:space="0" w:color="auto"/>
            <w:right w:val="none" w:sz="0" w:space="0" w:color="auto"/>
          </w:divBdr>
        </w:div>
      </w:divsChild>
    </w:div>
    <w:div w:id="456460037">
      <w:bodyDiv w:val="1"/>
      <w:marLeft w:val="0"/>
      <w:marRight w:val="0"/>
      <w:marTop w:val="0"/>
      <w:marBottom w:val="0"/>
      <w:divBdr>
        <w:top w:val="none" w:sz="0" w:space="0" w:color="auto"/>
        <w:left w:val="none" w:sz="0" w:space="0" w:color="auto"/>
        <w:bottom w:val="none" w:sz="0" w:space="0" w:color="auto"/>
        <w:right w:val="none" w:sz="0" w:space="0" w:color="auto"/>
      </w:divBdr>
    </w:div>
    <w:div w:id="495464707">
      <w:bodyDiv w:val="1"/>
      <w:marLeft w:val="0"/>
      <w:marRight w:val="0"/>
      <w:marTop w:val="0"/>
      <w:marBottom w:val="0"/>
      <w:divBdr>
        <w:top w:val="none" w:sz="0" w:space="0" w:color="auto"/>
        <w:left w:val="none" w:sz="0" w:space="0" w:color="auto"/>
        <w:bottom w:val="none" w:sz="0" w:space="0" w:color="auto"/>
        <w:right w:val="none" w:sz="0" w:space="0" w:color="auto"/>
      </w:divBdr>
    </w:div>
    <w:div w:id="729496558">
      <w:bodyDiv w:val="1"/>
      <w:marLeft w:val="0"/>
      <w:marRight w:val="0"/>
      <w:marTop w:val="0"/>
      <w:marBottom w:val="0"/>
      <w:divBdr>
        <w:top w:val="none" w:sz="0" w:space="0" w:color="auto"/>
        <w:left w:val="none" w:sz="0" w:space="0" w:color="auto"/>
        <w:bottom w:val="none" w:sz="0" w:space="0" w:color="auto"/>
        <w:right w:val="none" w:sz="0" w:space="0" w:color="auto"/>
      </w:divBdr>
    </w:div>
    <w:div w:id="838811569">
      <w:bodyDiv w:val="1"/>
      <w:marLeft w:val="0"/>
      <w:marRight w:val="0"/>
      <w:marTop w:val="0"/>
      <w:marBottom w:val="0"/>
      <w:divBdr>
        <w:top w:val="none" w:sz="0" w:space="0" w:color="auto"/>
        <w:left w:val="none" w:sz="0" w:space="0" w:color="auto"/>
        <w:bottom w:val="none" w:sz="0" w:space="0" w:color="auto"/>
        <w:right w:val="none" w:sz="0" w:space="0" w:color="auto"/>
      </w:divBdr>
    </w:div>
    <w:div w:id="916548782">
      <w:bodyDiv w:val="1"/>
      <w:marLeft w:val="0"/>
      <w:marRight w:val="0"/>
      <w:marTop w:val="0"/>
      <w:marBottom w:val="0"/>
      <w:divBdr>
        <w:top w:val="none" w:sz="0" w:space="0" w:color="auto"/>
        <w:left w:val="none" w:sz="0" w:space="0" w:color="auto"/>
        <w:bottom w:val="none" w:sz="0" w:space="0" w:color="auto"/>
        <w:right w:val="none" w:sz="0" w:space="0" w:color="auto"/>
      </w:divBdr>
    </w:div>
    <w:div w:id="1082752859">
      <w:bodyDiv w:val="1"/>
      <w:marLeft w:val="0"/>
      <w:marRight w:val="0"/>
      <w:marTop w:val="0"/>
      <w:marBottom w:val="0"/>
      <w:divBdr>
        <w:top w:val="none" w:sz="0" w:space="0" w:color="auto"/>
        <w:left w:val="none" w:sz="0" w:space="0" w:color="auto"/>
        <w:bottom w:val="none" w:sz="0" w:space="0" w:color="auto"/>
        <w:right w:val="none" w:sz="0" w:space="0" w:color="auto"/>
      </w:divBdr>
    </w:div>
    <w:div w:id="1145122990">
      <w:bodyDiv w:val="1"/>
      <w:marLeft w:val="0"/>
      <w:marRight w:val="0"/>
      <w:marTop w:val="0"/>
      <w:marBottom w:val="0"/>
      <w:divBdr>
        <w:top w:val="none" w:sz="0" w:space="0" w:color="auto"/>
        <w:left w:val="none" w:sz="0" w:space="0" w:color="auto"/>
        <w:bottom w:val="none" w:sz="0" w:space="0" w:color="auto"/>
        <w:right w:val="none" w:sz="0" w:space="0" w:color="auto"/>
      </w:divBdr>
    </w:div>
    <w:div w:id="1262254543">
      <w:bodyDiv w:val="1"/>
      <w:marLeft w:val="0"/>
      <w:marRight w:val="0"/>
      <w:marTop w:val="0"/>
      <w:marBottom w:val="0"/>
      <w:divBdr>
        <w:top w:val="none" w:sz="0" w:space="0" w:color="auto"/>
        <w:left w:val="none" w:sz="0" w:space="0" w:color="auto"/>
        <w:bottom w:val="none" w:sz="0" w:space="0" w:color="auto"/>
        <w:right w:val="none" w:sz="0" w:space="0" w:color="auto"/>
      </w:divBdr>
    </w:div>
    <w:div w:id="1275596353">
      <w:bodyDiv w:val="1"/>
      <w:marLeft w:val="0"/>
      <w:marRight w:val="0"/>
      <w:marTop w:val="0"/>
      <w:marBottom w:val="0"/>
      <w:divBdr>
        <w:top w:val="none" w:sz="0" w:space="0" w:color="auto"/>
        <w:left w:val="none" w:sz="0" w:space="0" w:color="auto"/>
        <w:bottom w:val="none" w:sz="0" w:space="0" w:color="auto"/>
        <w:right w:val="none" w:sz="0" w:space="0" w:color="auto"/>
      </w:divBdr>
      <w:divsChild>
        <w:div w:id="1640570094">
          <w:marLeft w:val="0"/>
          <w:marRight w:val="0"/>
          <w:marTop w:val="0"/>
          <w:marBottom w:val="0"/>
          <w:divBdr>
            <w:top w:val="none" w:sz="0" w:space="0" w:color="auto"/>
            <w:left w:val="none" w:sz="0" w:space="0" w:color="auto"/>
            <w:bottom w:val="none" w:sz="0" w:space="0" w:color="auto"/>
            <w:right w:val="none" w:sz="0" w:space="0" w:color="auto"/>
          </w:divBdr>
        </w:div>
        <w:div w:id="1889295833">
          <w:marLeft w:val="0"/>
          <w:marRight w:val="0"/>
          <w:marTop w:val="0"/>
          <w:marBottom w:val="0"/>
          <w:divBdr>
            <w:top w:val="none" w:sz="0" w:space="0" w:color="auto"/>
            <w:left w:val="none" w:sz="0" w:space="0" w:color="auto"/>
            <w:bottom w:val="none" w:sz="0" w:space="0" w:color="auto"/>
            <w:right w:val="none" w:sz="0" w:space="0" w:color="auto"/>
          </w:divBdr>
        </w:div>
        <w:div w:id="54664673">
          <w:marLeft w:val="0"/>
          <w:marRight w:val="0"/>
          <w:marTop w:val="0"/>
          <w:marBottom w:val="0"/>
          <w:divBdr>
            <w:top w:val="none" w:sz="0" w:space="0" w:color="auto"/>
            <w:left w:val="none" w:sz="0" w:space="0" w:color="auto"/>
            <w:bottom w:val="none" w:sz="0" w:space="0" w:color="auto"/>
            <w:right w:val="none" w:sz="0" w:space="0" w:color="auto"/>
          </w:divBdr>
        </w:div>
      </w:divsChild>
    </w:div>
    <w:div w:id="17647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ith-watche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onzo@phillip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to:fabiana.chiacchio@zenith-watch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oe4life.org" TargetMode="External"/><Relationship Id="rId4" Type="http://schemas.openxmlformats.org/officeDocument/2006/relationships/settings" Target="settings.xml"/><Relationship Id="rId9" Type="http://schemas.openxmlformats.org/officeDocument/2006/relationships/hyperlink" Target="http://www.phillip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5A3D70E2-4C1A-4D5E-A49D-9363F1F7160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6446</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118wording</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118w</dc:creator>
  <cp:keywords/>
  <dc:description/>
  <cp:lastModifiedBy>Vittoria Pelà</cp:lastModifiedBy>
  <cp:revision>8</cp:revision>
  <cp:lastPrinted>2019-10-01T09:09:00Z</cp:lastPrinted>
  <dcterms:created xsi:type="dcterms:W3CDTF">2019-09-18T06:29:00Z</dcterms:created>
  <dcterms:modified xsi:type="dcterms:W3CDTF">2019-10-01T09:09:00Z</dcterms:modified>
</cp:coreProperties>
</file>